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37" w:rsidRDefault="00752237" w:rsidP="00CF2264">
      <w:pPr>
        <w:pStyle w:val="Postan"/>
        <w:ind w:right="-283"/>
        <w:rPr>
          <w:rFonts w:ascii="Arial" w:hAnsi="Arial"/>
          <w:sz w:val="36"/>
        </w:rPr>
      </w:pPr>
    </w:p>
    <w:p w:rsidR="000D7320" w:rsidRDefault="000D7320" w:rsidP="000D7320">
      <w:pPr>
        <w:ind w:left="1416" w:firstLine="708"/>
        <w:rPr>
          <w:b/>
          <w:spacing w:val="160"/>
          <w:sz w:val="32"/>
          <w:szCs w:val="28"/>
        </w:rPr>
      </w:pPr>
      <w:r>
        <w:rPr>
          <w:b/>
          <w:spacing w:val="160"/>
          <w:sz w:val="32"/>
          <w:szCs w:val="28"/>
        </w:rPr>
        <w:t xml:space="preserve">АДМИНИСТРАЦИЯ                                                                 </w:t>
      </w:r>
    </w:p>
    <w:p w:rsidR="000D7320" w:rsidRDefault="000D7320" w:rsidP="000D7320">
      <w:pPr>
        <w:pBdr>
          <w:bottom w:val="double" w:sz="6" w:space="1" w:color="auto"/>
        </w:pBdr>
        <w:jc w:val="center"/>
        <w:rPr>
          <w:b/>
          <w:sz w:val="30"/>
          <w:szCs w:val="28"/>
        </w:rPr>
      </w:pPr>
      <w:r>
        <w:rPr>
          <w:b/>
          <w:sz w:val="30"/>
          <w:szCs w:val="28"/>
        </w:rPr>
        <w:t>АНДРЕЕВО-МЕЛЕНТЬЕВСКОГО СЕЛЬСКОГО ПОСЕЛЕНИЯ</w:t>
      </w:r>
    </w:p>
    <w:p w:rsidR="000D7320" w:rsidRDefault="000D7320" w:rsidP="000D7320">
      <w:pPr>
        <w:jc w:val="center"/>
        <w:rPr>
          <w:sz w:val="22"/>
          <w:szCs w:val="28"/>
        </w:rPr>
      </w:pPr>
      <w:r>
        <w:rPr>
          <w:sz w:val="22"/>
          <w:szCs w:val="28"/>
        </w:rPr>
        <w:t xml:space="preserve">346841, Ростовская область, Неклиновский район,  с. Андреево-Мелентьево, </w:t>
      </w:r>
    </w:p>
    <w:p w:rsidR="000D7320" w:rsidRDefault="000D7320" w:rsidP="000D7320">
      <w:pPr>
        <w:jc w:val="center"/>
        <w:rPr>
          <w:sz w:val="22"/>
          <w:szCs w:val="28"/>
        </w:rPr>
      </w:pPr>
      <w:r>
        <w:rPr>
          <w:sz w:val="22"/>
          <w:szCs w:val="28"/>
        </w:rPr>
        <w:t>ул. Победы, д. № 3, Телефон/факс: 8(86347) 3-32-35</w:t>
      </w:r>
    </w:p>
    <w:p w:rsidR="000D7320" w:rsidRDefault="000D7320" w:rsidP="000D7320">
      <w:pPr>
        <w:jc w:val="center"/>
        <w:rPr>
          <w:b/>
          <w:sz w:val="26"/>
          <w:szCs w:val="26"/>
        </w:rPr>
      </w:pPr>
    </w:p>
    <w:p w:rsidR="000D7320" w:rsidRDefault="000D7320" w:rsidP="000D7320">
      <w:pPr>
        <w:jc w:val="center"/>
        <w:rPr>
          <w:b/>
          <w:sz w:val="26"/>
          <w:szCs w:val="26"/>
        </w:rPr>
      </w:pPr>
      <w:r>
        <w:rPr>
          <w:b/>
          <w:sz w:val="26"/>
          <w:szCs w:val="26"/>
        </w:rPr>
        <w:t>ПОСТАНОВЛЕНИЕ</w:t>
      </w:r>
    </w:p>
    <w:p w:rsidR="000D7320" w:rsidRPr="000134CE" w:rsidRDefault="00AD44C7" w:rsidP="000D7320">
      <w:pPr>
        <w:jc w:val="both"/>
        <w:rPr>
          <w:sz w:val="24"/>
          <w:szCs w:val="24"/>
        </w:rPr>
      </w:pPr>
      <w:r>
        <w:rPr>
          <w:sz w:val="24"/>
          <w:szCs w:val="24"/>
        </w:rPr>
        <w:t xml:space="preserve">  « 11</w:t>
      </w:r>
      <w:r w:rsidR="00C275E4">
        <w:rPr>
          <w:sz w:val="24"/>
          <w:szCs w:val="24"/>
        </w:rPr>
        <w:t xml:space="preserve"> »  февраля   </w:t>
      </w:r>
      <w:r w:rsidR="000D7320">
        <w:rPr>
          <w:sz w:val="24"/>
          <w:szCs w:val="24"/>
        </w:rPr>
        <w:t xml:space="preserve">2019 г.    </w:t>
      </w:r>
      <w:r w:rsidR="000D7320">
        <w:rPr>
          <w:sz w:val="24"/>
          <w:szCs w:val="24"/>
        </w:rPr>
        <w:tab/>
      </w:r>
      <w:r w:rsidR="000D7320">
        <w:rPr>
          <w:sz w:val="24"/>
          <w:szCs w:val="24"/>
        </w:rPr>
        <w:tab/>
        <w:t xml:space="preserve">                </w:t>
      </w:r>
      <w:r w:rsidR="000D7320">
        <w:rPr>
          <w:sz w:val="24"/>
          <w:szCs w:val="24"/>
        </w:rPr>
        <w:tab/>
      </w:r>
      <w:r w:rsidR="000D7320">
        <w:rPr>
          <w:sz w:val="24"/>
          <w:szCs w:val="24"/>
        </w:rPr>
        <w:tab/>
        <w:t xml:space="preserve">                            </w:t>
      </w:r>
      <w:r w:rsidR="00C275E4">
        <w:rPr>
          <w:sz w:val="24"/>
          <w:szCs w:val="24"/>
        </w:rPr>
        <w:t xml:space="preserve">           </w:t>
      </w:r>
      <w:r w:rsidR="000D7320">
        <w:rPr>
          <w:sz w:val="24"/>
          <w:szCs w:val="24"/>
        </w:rPr>
        <w:t xml:space="preserve">       №   10</w:t>
      </w:r>
    </w:p>
    <w:p w:rsidR="000D7320" w:rsidRDefault="000D7320" w:rsidP="000D7320">
      <w:pPr>
        <w:jc w:val="center"/>
        <w:rPr>
          <w:sz w:val="24"/>
          <w:szCs w:val="24"/>
        </w:rPr>
      </w:pPr>
    </w:p>
    <w:p w:rsidR="000D7320" w:rsidRDefault="000D7320" w:rsidP="000D7320">
      <w:pPr>
        <w:jc w:val="center"/>
        <w:rPr>
          <w:sz w:val="22"/>
          <w:szCs w:val="22"/>
        </w:rPr>
      </w:pPr>
      <w:r>
        <w:rPr>
          <w:sz w:val="22"/>
          <w:szCs w:val="22"/>
        </w:rPr>
        <w:t>с. Андреево-Мелентьево</w:t>
      </w:r>
    </w:p>
    <w:p w:rsidR="000D7320" w:rsidRPr="000134CE" w:rsidRDefault="000D7320" w:rsidP="000D7320">
      <w:pPr>
        <w:jc w:val="both"/>
        <w:rPr>
          <w:sz w:val="26"/>
          <w:szCs w:val="26"/>
        </w:rPr>
      </w:pPr>
    </w:p>
    <w:p w:rsidR="000D7320" w:rsidRPr="00CF2264" w:rsidRDefault="000D7320" w:rsidP="00CA78DC">
      <w:pPr>
        <w:ind w:left="-426" w:right="-1"/>
        <w:jc w:val="both"/>
        <w:rPr>
          <w:sz w:val="16"/>
          <w:szCs w:val="16"/>
        </w:rPr>
      </w:pPr>
    </w:p>
    <w:tbl>
      <w:tblPr>
        <w:tblW w:w="9248" w:type="dxa"/>
        <w:tblInd w:w="250" w:type="dxa"/>
        <w:tblLayout w:type="fixed"/>
        <w:tblLook w:val="0000"/>
      </w:tblPr>
      <w:tblGrid>
        <w:gridCol w:w="9248"/>
      </w:tblGrid>
      <w:tr w:rsidR="00C94C23" w:rsidRPr="00430892" w:rsidTr="00CA78DC">
        <w:tc>
          <w:tcPr>
            <w:tcW w:w="9248" w:type="dxa"/>
          </w:tcPr>
          <w:p w:rsidR="00C94C23" w:rsidRPr="00913EFD" w:rsidRDefault="00823746" w:rsidP="00CA78DC">
            <w:pPr>
              <w:tabs>
                <w:tab w:val="left" w:pos="709"/>
                <w:tab w:val="left" w:pos="993"/>
              </w:tabs>
              <w:autoSpaceDE w:val="0"/>
              <w:autoSpaceDN w:val="0"/>
              <w:adjustRightInd w:val="0"/>
              <w:ind w:left="-108" w:right="-1"/>
              <w:jc w:val="center"/>
              <w:rPr>
                <w:b/>
                <w:sz w:val="22"/>
                <w:szCs w:val="22"/>
              </w:rPr>
            </w:pPr>
            <w:r w:rsidRPr="00913EFD">
              <w:rPr>
                <w:b/>
                <w:bCs/>
                <w:color w:val="000000"/>
                <w:kern w:val="2"/>
                <w:sz w:val="22"/>
                <w:szCs w:val="22"/>
              </w:rPr>
              <w:t xml:space="preserve">О внесении изменений в постановление Администрации </w:t>
            </w:r>
            <w:r w:rsidR="00C275E4">
              <w:rPr>
                <w:b/>
                <w:bCs/>
                <w:color w:val="000000"/>
                <w:kern w:val="2"/>
                <w:sz w:val="22"/>
                <w:szCs w:val="22"/>
              </w:rPr>
              <w:t>Андреево-Мелентьевского сельского поселения</w:t>
            </w:r>
            <w:r w:rsidR="00073883">
              <w:rPr>
                <w:b/>
                <w:bCs/>
                <w:color w:val="000000"/>
                <w:kern w:val="2"/>
                <w:sz w:val="22"/>
                <w:szCs w:val="22"/>
              </w:rPr>
              <w:t xml:space="preserve"> от 14.10.2015 № 58</w:t>
            </w:r>
            <w:r w:rsidRPr="00913EFD">
              <w:rPr>
                <w:b/>
                <w:bCs/>
                <w:color w:val="000000"/>
                <w:kern w:val="2"/>
                <w:sz w:val="22"/>
                <w:szCs w:val="22"/>
              </w:rPr>
              <w:t xml:space="preserve"> «</w:t>
            </w:r>
            <w:r w:rsidR="00CF3BD6" w:rsidRPr="00913EFD">
              <w:rPr>
                <w:b/>
                <w:bCs/>
                <w:color w:val="000000"/>
                <w:kern w:val="2"/>
                <w:sz w:val="22"/>
                <w:szCs w:val="22"/>
              </w:rPr>
              <w:t xml:space="preserve">О порядке формирования </w:t>
            </w:r>
            <w:r w:rsidR="004C5897" w:rsidRPr="00913EFD">
              <w:rPr>
                <w:b/>
                <w:bCs/>
                <w:color w:val="000000"/>
                <w:kern w:val="2"/>
                <w:sz w:val="22"/>
                <w:szCs w:val="22"/>
              </w:rPr>
              <w:t>муниципального</w:t>
            </w:r>
            <w:r w:rsidR="00CF3BD6" w:rsidRPr="00913EFD">
              <w:rPr>
                <w:b/>
                <w:bCs/>
                <w:color w:val="000000"/>
                <w:kern w:val="2"/>
                <w:sz w:val="22"/>
                <w:szCs w:val="22"/>
              </w:rPr>
              <w:t xml:space="preserve"> задания на оказание </w:t>
            </w:r>
            <w:r w:rsidR="004C5897" w:rsidRPr="00913EFD">
              <w:rPr>
                <w:b/>
                <w:bCs/>
                <w:color w:val="000000"/>
                <w:kern w:val="2"/>
                <w:sz w:val="22"/>
                <w:szCs w:val="22"/>
              </w:rPr>
              <w:t>муниципальных</w:t>
            </w:r>
            <w:r w:rsidR="00CF3BD6" w:rsidRPr="00913EFD">
              <w:rPr>
                <w:b/>
                <w:bCs/>
                <w:color w:val="000000"/>
                <w:kern w:val="2"/>
                <w:sz w:val="22"/>
                <w:szCs w:val="22"/>
              </w:rPr>
              <w:t xml:space="preserve"> услуг (выполнение работ) в отношении </w:t>
            </w:r>
            <w:r w:rsidR="004C5897" w:rsidRPr="00913EFD">
              <w:rPr>
                <w:b/>
                <w:bCs/>
                <w:color w:val="000000"/>
                <w:kern w:val="2"/>
                <w:sz w:val="22"/>
                <w:szCs w:val="22"/>
              </w:rPr>
              <w:t>муниципальных</w:t>
            </w:r>
            <w:r w:rsidR="00CF3BD6" w:rsidRPr="00913EFD">
              <w:rPr>
                <w:b/>
                <w:bCs/>
                <w:color w:val="000000"/>
                <w:kern w:val="2"/>
                <w:sz w:val="22"/>
                <w:szCs w:val="22"/>
              </w:rPr>
              <w:t xml:space="preserve"> учреждений </w:t>
            </w:r>
            <w:r w:rsidR="00C275E4">
              <w:rPr>
                <w:b/>
                <w:bCs/>
                <w:color w:val="000000"/>
                <w:kern w:val="2"/>
                <w:sz w:val="22"/>
                <w:szCs w:val="22"/>
              </w:rPr>
              <w:t>Андреево-Мелентьевского сельского поселения</w:t>
            </w:r>
            <w:r w:rsidR="00CF3BD6" w:rsidRPr="00913EFD">
              <w:rPr>
                <w:b/>
                <w:bCs/>
                <w:color w:val="000000"/>
                <w:kern w:val="2"/>
                <w:sz w:val="22"/>
                <w:szCs w:val="22"/>
              </w:rPr>
              <w:t xml:space="preserve"> и финансового обеспечения выполнения </w:t>
            </w:r>
            <w:r w:rsidR="004C5897" w:rsidRPr="00913EFD">
              <w:rPr>
                <w:b/>
                <w:bCs/>
                <w:color w:val="000000"/>
                <w:kern w:val="2"/>
                <w:sz w:val="22"/>
                <w:szCs w:val="22"/>
              </w:rPr>
              <w:t>муниципального</w:t>
            </w:r>
            <w:r w:rsidR="00CF3BD6" w:rsidRPr="00913EFD">
              <w:rPr>
                <w:b/>
                <w:bCs/>
                <w:color w:val="000000"/>
                <w:kern w:val="2"/>
                <w:sz w:val="22"/>
                <w:szCs w:val="22"/>
              </w:rPr>
              <w:t xml:space="preserve"> задания</w:t>
            </w:r>
            <w:r w:rsidRPr="00913EFD">
              <w:rPr>
                <w:b/>
                <w:bCs/>
                <w:color w:val="000000"/>
                <w:kern w:val="2"/>
                <w:sz w:val="22"/>
                <w:szCs w:val="22"/>
              </w:rPr>
              <w:t>»</w:t>
            </w:r>
          </w:p>
        </w:tc>
      </w:tr>
    </w:tbl>
    <w:p w:rsidR="00F34DA8" w:rsidRPr="00CF2264" w:rsidRDefault="00F34DA8" w:rsidP="00CA78DC">
      <w:pPr>
        <w:ind w:left="-426" w:right="-1"/>
        <w:jc w:val="both"/>
        <w:rPr>
          <w:sz w:val="16"/>
          <w:szCs w:val="16"/>
        </w:rPr>
      </w:pPr>
    </w:p>
    <w:p w:rsidR="00724ACB" w:rsidRPr="00E56AA6" w:rsidRDefault="00724ACB" w:rsidP="00CA78DC">
      <w:pPr>
        <w:ind w:left="-426" w:right="-1"/>
        <w:jc w:val="both"/>
        <w:rPr>
          <w:sz w:val="24"/>
          <w:szCs w:val="24"/>
        </w:rPr>
      </w:pPr>
    </w:p>
    <w:p w:rsidR="00F65B6E" w:rsidRPr="00AD15A7" w:rsidRDefault="00F65B6E" w:rsidP="00CA78DC">
      <w:pPr>
        <w:ind w:left="-426" w:right="-1"/>
        <w:jc w:val="both"/>
        <w:rPr>
          <w:sz w:val="26"/>
          <w:szCs w:val="26"/>
        </w:rPr>
      </w:pPr>
      <w:r w:rsidRPr="00E56AA6">
        <w:rPr>
          <w:sz w:val="24"/>
          <w:szCs w:val="24"/>
        </w:rPr>
        <w:tab/>
      </w:r>
      <w:r w:rsidRPr="00E56AA6">
        <w:rPr>
          <w:sz w:val="24"/>
          <w:szCs w:val="24"/>
        </w:rPr>
        <w:tab/>
      </w:r>
      <w:r w:rsidR="00CF3BD6" w:rsidRPr="00AD15A7">
        <w:rPr>
          <w:color w:val="000000"/>
          <w:kern w:val="2"/>
          <w:sz w:val="26"/>
          <w:szCs w:val="26"/>
        </w:rPr>
        <w:t xml:space="preserve">В </w:t>
      </w:r>
      <w:r w:rsidR="00823746" w:rsidRPr="00AD15A7">
        <w:rPr>
          <w:color w:val="000000"/>
          <w:kern w:val="2"/>
          <w:sz w:val="26"/>
          <w:szCs w:val="26"/>
        </w:rPr>
        <w:t xml:space="preserve">целях приведения правового акта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в соответствие </w:t>
      </w:r>
      <w:r w:rsidR="004874EC" w:rsidRPr="00AD15A7">
        <w:rPr>
          <w:color w:val="000000"/>
          <w:kern w:val="2"/>
          <w:sz w:val="26"/>
          <w:szCs w:val="26"/>
        </w:rPr>
        <w:t>с действующим законодательством</w:t>
      </w:r>
      <w:r w:rsidR="00CF3BD6" w:rsidRPr="00AD15A7">
        <w:rPr>
          <w:color w:val="000000"/>
          <w:kern w:val="2"/>
          <w:sz w:val="26"/>
          <w:szCs w:val="26"/>
        </w:rPr>
        <w:t xml:space="preserve"> </w:t>
      </w:r>
      <w:r w:rsidRPr="00AD15A7">
        <w:rPr>
          <w:sz w:val="26"/>
          <w:szCs w:val="26"/>
        </w:rPr>
        <w:t xml:space="preserve">Администрация </w:t>
      </w:r>
      <w:r w:rsidR="00C275E4">
        <w:rPr>
          <w:sz w:val="26"/>
          <w:szCs w:val="26"/>
        </w:rPr>
        <w:t>Андреево-Мелентьевского сельского поселения</w:t>
      </w:r>
      <w:r w:rsidRPr="00AD15A7">
        <w:rPr>
          <w:sz w:val="26"/>
          <w:szCs w:val="26"/>
        </w:rPr>
        <w:t xml:space="preserve"> </w:t>
      </w:r>
      <w:r w:rsidR="00AD15A7">
        <w:rPr>
          <w:b/>
          <w:sz w:val="26"/>
          <w:szCs w:val="26"/>
        </w:rPr>
        <w:t>постановляе</w:t>
      </w:r>
      <w:r w:rsidRPr="00AD15A7">
        <w:rPr>
          <w:b/>
          <w:sz w:val="26"/>
          <w:szCs w:val="26"/>
        </w:rPr>
        <w:t>т</w:t>
      </w:r>
      <w:r w:rsidRPr="00AD15A7">
        <w:rPr>
          <w:sz w:val="26"/>
          <w:szCs w:val="26"/>
        </w:rPr>
        <w:t>:</w:t>
      </w:r>
    </w:p>
    <w:p w:rsidR="00F34DA8" w:rsidRPr="00AD15A7" w:rsidRDefault="00F34DA8" w:rsidP="00CA78DC">
      <w:pPr>
        <w:tabs>
          <w:tab w:val="left" w:pos="709"/>
          <w:tab w:val="left" w:pos="993"/>
          <w:tab w:val="left" w:pos="1134"/>
        </w:tabs>
        <w:ind w:left="-426" w:right="-1" w:firstLine="709"/>
        <w:jc w:val="both"/>
        <w:rPr>
          <w:color w:val="000000"/>
          <w:kern w:val="2"/>
          <w:sz w:val="26"/>
          <w:szCs w:val="26"/>
        </w:rPr>
      </w:pPr>
    </w:p>
    <w:p w:rsidR="00CF3BD6" w:rsidRPr="00AD15A7" w:rsidRDefault="00CF3BD6" w:rsidP="00CA78DC">
      <w:pPr>
        <w:tabs>
          <w:tab w:val="left" w:pos="709"/>
          <w:tab w:val="left" w:pos="993"/>
          <w:tab w:val="left" w:pos="1134"/>
        </w:tabs>
        <w:ind w:left="-426" w:right="-1" w:firstLine="709"/>
        <w:jc w:val="both"/>
        <w:rPr>
          <w:color w:val="000000"/>
          <w:kern w:val="2"/>
          <w:sz w:val="26"/>
          <w:szCs w:val="26"/>
        </w:rPr>
      </w:pPr>
      <w:r w:rsidRPr="00AD15A7">
        <w:rPr>
          <w:color w:val="000000"/>
          <w:kern w:val="2"/>
          <w:sz w:val="26"/>
          <w:szCs w:val="26"/>
        </w:rPr>
        <w:t>1. </w:t>
      </w:r>
      <w:r w:rsidR="00823746" w:rsidRPr="00AD15A7">
        <w:rPr>
          <w:color w:val="000000"/>
          <w:kern w:val="2"/>
          <w:sz w:val="26"/>
          <w:szCs w:val="26"/>
        </w:rPr>
        <w:t>Внести в постановлени</w:t>
      </w:r>
      <w:r w:rsidR="00995909" w:rsidRPr="00AD15A7">
        <w:rPr>
          <w:color w:val="000000"/>
          <w:kern w:val="2"/>
          <w:sz w:val="26"/>
          <w:szCs w:val="26"/>
        </w:rPr>
        <w:t>е</w:t>
      </w:r>
      <w:r w:rsidR="00823746" w:rsidRPr="00AD15A7">
        <w:rPr>
          <w:color w:val="000000"/>
          <w:kern w:val="2"/>
          <w:sz w:val="26"/>
          <w:szCs w:val="26"/>
        </w:rPr>
        <w:t xml:space="preserve"> Администрации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от </w:t>
      </w:r>
      <w:r w:rsidR="002D2C26">
        <w:rPr>
          <w:color w:val="000000"/>
          <w:kern w:val="2"/>
          <w:sz w:val="26"/>
          <w:szCs w:val="26"/>
        </w:rPr>
        <w:t>14.10.2015 № 58</w:t>
      </w:r>
      <w:r w:rsidR="00823746" w:rsidRPr="00AD15A7">
        <w:rPr>
          <w:color w:val="000000"/>
          <w:kern w:val="2"/>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и финансового обеспечения выполнения муниципального задания»</w:t>
      </w:r>
      <w:r w:rsidR="00995909" w:rsidRPr="00AD15A7">
        <w:rPr>
          <w:color w:val="000000"/>
          <w:kern w:val="2"/>
          <w:sz w:val="26"/>
          <w:szCs w:val="26"/>
        </w:rPr>
        <w:t xml:space="preserve"> </w:t>
      </w:r>
      <w:r w:rsidR="00CA78DC">
        <w:rPr>
          <w:color w:val="000000"/>
          <w:kern w:val="2"/>
          <w:sz w:val="26"/>
          <w:szCs w:val="26"/>
        </w:rPr>
        <w:t xml:space="preserve">следующие </w:t>
      </w:r>
      <w:r w:rsidR="00995909" w:rsidRPr="00AD15A7">
        <w:rPr>
          <w:color w:val="000000"/>
          <w:kern w:val="2"/>
          <w:sz w:val="26"/>
          <w:szCs w:val="26"/>
        </w:rPr>
        <w:t>изменени</w:t>
      </w:r>
      <w:r w:rsidR="00281CAC" w:rsidRPr="00AD15A7">
        <w:rPr>
          <w:color w:val="000000"/>
          <w:kern w:val="2"/>
          <w:sz w:val="26"/>
          <w:szCs w:val="26"/>
        </w:rPr>
        <w:t>я</w:t>
      </w:r>
      <w:r w:rsidR="00CA78DC">
        <w:rPr>
          <w:color w:val="000000"/>
          <w:kern w:val="2"/>
          <w:sz w:val="26"/>
          <w:szCs w:val="26"/>
        </w:rPr>
        <w:t>:</w:t>
      </w:r>
    </w:p>
    <w:p w:rsidR="00CA78DC" w:rsidRDefault="00CA78DC" w:rsidP="00CA78DC">
      <w:pPr>
        <w:tabs>
          <w:tab w:val="left" w:pos="709"/>
          <w:tab w:val="left" w:pos="993"/>
        </w:tabs>
        <w:ind w:left="-426" w:right="-1" w:firstLine="709"/>
        <w:jc w:val="both"/>
        <w:rPr>
          <w:color w:val="000000"/>
          <w:kern w:val="2"/>
          <w:sz w:val="26"/>
          <w:szCs w:val="26"/>
        </w:rPr>
      </w:pPr>
      <w:r>
        <w:rPr>
          <w:color w:val="000000"/>
          <w:kern w:val="2"/>
          <w:sz w:val="26"/>
          <w:szCs w:val="26"/>
        </w:rPr>
        <w:t>1.1. Приложение № 1 к постановлению изложить в редакции согласно приложени</w:t>
      </w:r>
      <w:r w:rsidR="00616F8F">
        <w:rPr>
          <w:color w:val="000000"/>
          <w:kern w:val="2"/>
          <w:sz w:val="26"/>
          <w:szCs w:val="26"/>
        </w:rPr>
        <w:t>ю</w:t>
      </w:r>
      <w:r>
        <w:rPr>
          <w:color w:val="000000"/>
          <w:kern w:val="2"/>
          <w:sz w:val="26"/>
          <w:szCs w:val="26"/>
        </w:rPr>
        <w:t xml:space="preserve"> к настоящему постановлению.</w:t>
      </w:r>
    </w:p>
    <w:p w:rsidR="00724ACB" w:rsidRPr="00AD15A7" w:rsidRDefault="002D2C26" w:rsidP="00CA78DC">
      <w:pPr>
        <w:tabs>
          <w:tab w:val="left" w:pos="709"/>
          <w:tab w:val="left" w:pos="993"/>
        </w:tabs>
        <w:ind w:left="-426" w:right="-1" w:firstLine="709"/>
        <w:jc w:val="both"/>
        <w:rPr>
          <w:color w:val="000000"/>
          <w:kern w:val="2"/>
          <w:sz w:val="26"/>
          <w:szCs w:val="26"/>
        </w:rPr>
      </w:pPr>
      <w:r>
        <w:rPr>
          <w:color w:val="000000"/>
          <w:kern w:val="2"/>
          <w:sz w:val="26"/>
          <w:szCs w:val="26"/>
        </w:rPr>
        <w:t>2</w:t>
      </w:r>
      <w:r w:rsidR="00724ACB" w:rsidRPr="00AD15A7">
        <w:rPr>
          <w:color w:val="000000"/>
          <w:kern w:val="2"/>
          <w:sz w:val="26"/>
          <w:szCs w:val="26"/>
        </w:rPr>
        <w:t xml:space="preserve">. Настоящее постановление вступает в силу </w:t>
      </w:r>
      <w:r w:rsidR="00C40E31" w:rsidRPr="00AD15A7">
        <w:rPr>
          <w:color w:val="000000"/>
          <w:kern w:val="2"/>
          <w:sz w:val="26"/>
          <w:szCs w:val="26"/>
        </w:rPr>
        <w:t>со дня его официального опубликования</w:t>
      </w:r>
      <w:r w:rsidR="00724ACB" w:rsidRPr="00AD15A7">
        <w:rPr>
          <w:color w:val="000000"/>
          <w:kern w:val="2"/>
          <w:sz w:val="26"/>
          <w:szCs w:val="26"/>
        </w:rPr>
        <w:t xml:space="preserve"> и применяется</w:t>
      </w:r>
      <w:r w:rsidR="00C40E31" w:rsidRPr="00AD15A7">
        <w:rPr>
          <w:color w:val="000000"/>
          <w:kern w:val="2"/>
          <w:sz w:val="26"/>
          <w:szCs w:val="26"/>
        </w:rPr>
        <w:t xml:space="preserve"> к правоотношениям, возникшим</w:t>
      </w:r>
      <w:r w:rsidR="00724ACB" w:rsidRPr="00AD15A7">
        <w:rPr>
          <w:color w:val="000000"/>
          <w:kern w:val="2"/>
          <w:sz w:val="26"/>
          <w:szCs w:val="26"/>
        </w:rPr>
        <w:t xml:space="preserve"> начиная с формирования муниципального задания на 201</w:t>
      </w:r>
      <w:r w:rsidR="00CA78DC">
        <w:rPr>
          <w:color w:val="000000"/>
          <w:kern w:val="2"/>
          <w:sz w:val="26"/>
          <w:szCs w:val="26"/>
        </w:rPr>
        <w:t>9</w:t>
      </w:r>
      <w:r w:rsidR="00724ACB" w:rsidRPr="00AD15A7">
        <w:rPr>
          <w:color w:val="000000"/>
          <w:kern w:val="2"/>
          <w:sz w:val="26"/>
          <w:szCs w:val="26"/>
        </w:rPr>
        <w:t xml:space="preserve"> год и на плановый период 20</w:t>
      </w:r>
      <w:r w:rsidR="00CA78DC">
        <w:rPr>
          <w:color w:val="000000"/>
          <w:kern w:val="2"/>
          <w:sz w:val="26"/>
          <w:szCs w:val="26"/>
        </w:rPr>
        <w:t>20</w:t>
      </w:r>
      <w:r w:rsidR="00724ACB" w:rsidRPr="00AD15A7">
        <w:rPr>
          <w:color w:val="000000"/>
          <w:kern w:val="2"/>
          <w:sz w:val="26"/>
          <w:szCs w:val="26"/>
        </w:rPr>
        <w:t xml:space="preserve"> и 202</w:t>
      </w:r>
      <w:r w:rsidR="00CA78DC">
        <w:rPr>
          <w:color w:val="000000"/>
          <w:kern w:val="2"/>
          <w:sz w:val="26"/>
          <w:szCs w:val="26"/>
        </w:rPr>
        <w:t>1</w:t>
      </w:r>
      <w:r w:rsidR="00724ACB" w:rsidRPr="00AD15A7">
        <w:rPr>
          <w:color w:val="000000"/>
          <w:kern w:val="2"/>
          <w:sz w:val="26"/>
          <w:szCs w:val="26"/>
        </w:rPr>
        <w:t xml:space="preserve"> годов.</w:t>
      </w:r>
    </w:p>
    <w:p w:rsidR="00CF3BD6" w:rsidRPr="00AD15A7" w:rsidRDefault="002D2C26" w:rsidP="00CA78DC">
      <w:pPr>
        <w:ind w:left="-426" w:right="-1" w:firstLine="709"/>
        <w:jc w:val="both"/>
        <w:rPr>
          <w:color w:val="000000"/>
          <w:kern w:val="2"/>
          <w:sz w:val="26"/>
          <w:szCs w:val="26"/>
        </w:rPr>
      </w:pPr>
      <w:r>
        <w:rPr>
          <w:color w:val="000000"/>
          <w:kern w:val="2"/>
          <w:sz w:val="26"/>
          <w:szCs w:val="26"/>
        </w:rPr>
        <w:t>3</w:t>
      </w:r>
      <w:r w:rsidR="00CF3BD6" w:rsidRPr="00AD15A7">
        <w:rPr>
          <w:color w:val="000000"/>
          <w:kern w:val="2"/>
          <w:sz w:val="26"/>
          <w:szCs w:val="26"/>
        </w:rPr>
        <w:t xml:space="preserve">. Контроль за выполнением постановления </w:t>
      </w:r>
      <w:r>
        <w:rPr>
          <w:color w:val="000000"/>
          <w:kern w:val="2"/>
          <w:sz w:val="26"/>
          <w:szCs w:val="26"/>
        </w:rPr>
        <w:t>оставляю за собой</w:t>
      </w:r>
      <w:r w:rsidR="00CF3BD6" w:rsidRPr="00AD15A7">
        <w:rPr>
          <w:color w:val="000000"/>
          <w:kern w:val="2"/>
          <w:sz w:val="26"/>
          <w:szCs w:val="26"/>
        </w:rPr>
        <w:t>.</w:t>
      </w:r>
    </w:p>
    <w:p w:rsidR="00995909" w:rsidRDefault="00995909" w:rsidP="00CA78DC">
      <w:pPr>
        <w:ind w:left="-426" w:right="-1"/>
        <w:jc w:val="both"/>
        <w:rPr>
          <w:sz w:val="24"/>
          <w:szCs w:val="24"/>
        </w:rPr>
      </w:pPr>
    </w:p>
    <w:p w:rsidR="00F65B6E" w:rsidRPr="00F7743B" w:rsidRDefault="00F65B6E" w:rsidP="00CA78DC">
      <w:pPr>
        <w:pStyle w:val="1"/>
        <w:ind w:left="-426" w:right="-1"/>
        <w:rPr>
          <w:sz w:val="28"/>
          <w:szCs w:val="28"/>
        </w:rPr>
      </w:pPr>
      <w:r w:rsidRPr="00F7743B">
        <w:rPr>
          <w:sz w:val="28"/>
          <w:szCs w:val="28"/>
        </w:rPr>
        <w:t>Глава Администрации</w:t>
      </w:r>
    </w:p>
    <w:p w:rsidR="002D2C26" w:rsidRDefault="00C275E4" w:rsidP="00CA78DC">
      <w:pPr>
        <w:ind w:left="-426" w:right="-1"/>
        <w:jc w:val="both"/>
        <w:rPr>
          <w:b/>
          <w:szCs w:val="28"/>
        </w:rPr>
      </w:pPr>
      <w:r>
        <w:rPr>
          <w:b/>
          <w:szCs w:val="28"/>
        </w:rPr>
        <w:t xml:space="preserve">Андреево-Мелентьевского </w:t>
      </w:r>
    </w:p>
    <w:p w:rsidR="00F65B6E" w:rsidRDefault="00C275E4" w:rsidP="00CA78DC">
      <w:pPr>
        <w:ind w:left="-426" w:right="-1"/>
        <w:jc w:val="both"/>
        <w:rPr>
          <w:b/>
          <w:szCs w:val="28"/>
        </w:rPr>
      </w:pPr>
      <w:r>
        <w:rPr>
          <w:b/>
          <w:szCs w:val="28"/>
        </w:rPr>
        <w:t>сельского поселения</w:t>
      </w:r>
      <w:r w:rsidR="00F65B6E" w:rsidRPr="00F7743B">
        <w:rPr>
          <w:b/>
          <w:szCs w:val="28"/>
        </w:rPr>
        <w:tab/>
      </w:r>
      <w:r w:rsidR="00F65B6E" w:rsidRPr="00F7743B">
        <w:rPr>
          <w:b/>
          <w:szCs w:val="28"/>
        </w:rPr>
        <w:tab/>
      </w:r>
      <w:r w:rsidR="00F7743B">
        <w:rPr>
          <w:b/>
          <w:szCs w:val="28"/>
        </w:rPr>
        <w:tab/>
      </w:r>
      <w:r w:rsidR="00F7743B">
        <w:rPr>
          <w:b/>
          <w:szCs w:val="28"/>
        </w:rPr>
        <w:tab/>
      </w:r>
      <w:r w:rsidR="002D2C26">
        <w:rPr>
          <w:b/>
          <w:szCs w:val="28"/>
        </w:rPr>
        <w:tab/>
      </w:r>
      <w:r w:rsidR="002D2C26">
        <w:rPr>
          <w:b/>
          <w:szCs w:val="28"/>
        </w:rPr>
        <w:tab/>
      </w:r>
      <w:r w:rsidR="002D2C26">
        <w:rPr>
          <w:b/>
          <w:szCs w:val="28"/>
        </w:rPr>
        <w:tab/>
        <w:t xml:space="preserve">    Ю.В. Иваница</w:t>
      </w:r>
    </w:p>
    <w:p w:rsidR="00480C18" w:rsidRPr="00F7743B" w:rsidRDefault="00480C18" w:rsidP="00CA78DC">
      <w:pPr>
        <w:ind w:left="-426" w:right="-1"/>
        <w:jc w:val="both"/>
        <w:rPr>
          <w:b/>
          <w:szCs w:val="28"/>
        </w:rPr>
      </w:pPr>
    </w:p>
    <w:p w:rsidR="00724ACB" w:rsidRDefault="00724ACB" w:rsidP="00CA78DC">
      <w:pPr>
        <w:ind w:left="-426" w:right="-1"/>
        <w:jc w:val="both"/>
        <w:rPr>
          <w:sz w:val="10"/>
          <w:szCs w:val="10"/>
        </w:rPr>
      </w:pPr>
    </w:p>
    <w:p w:rsidR="0057098D" w:rsidRPr="00F90D1E" w:rsidRDefault="0057098D" w:rsidP="00CA78DC">
      <w:pPr>
        <w:ind w:left="-426" w:right="-1"/>
        <w:jc w:val="both"/>
        <w:rPr>
          <w:sz w:val="10"/>
          <w:szCs w:val="10"/>
        </w:rPr>
      </w:pPr>
    </w:p>
    <w:p w:rsidR="00F65B6E" w:rsidRDefault="00F65B6E" w:rsidP="00CA78DC">
      <w:pPr>
        <w:ind w:left="-426" w:right="-1"/>
        <w:jc w:val="both"/>
        <w:rPr>
          <w:sz w:val="16"/>
        </w:rPr>
      </w:pPr>
      <w:r>
        <w:rPr>
          <w:sz w:val="16"/>
        </w:rPr>
        <w:t xml:space="preserve">Постановление вносит </w:t>
      </w:r>
      <w:r w:rsidR="00480C18">
        <w:rPr>
          <w:sz w:val="16"/>
        </w:rPr>
        <w:t>отел экономики и финансов</w:t>
      </w:r>
    </w:p>
    <w:p w:rsidR="00724ACB" w:rsidRDefault="00F65B6E" w:rsidP="0030505E">
      <w:pPr>
        <w:ind w:left="-426" w:right="-283"/>
        <w:jc w:val="both"/>
        <w:rPr>
          <w:sz w:val="16"/>
        </w:rPr>
      </w:pPr>
      <w:r>
        <w:rPr>
          <w:sz w:val="16"/>
        </w:rPr>
        <w:t>администрации</w:t>
      </w:r>
      <w:r w:rsidR="00913EFD">
        <w:rPr>
          <w:sz w:val="16"/>
        </w:rPr>
        <w:t xml:space="preserve"> </w:t>
      </w:r>
      <w:r w:rsidR="00C275E4">
        <w:rPr>
          <w:sz w:val="16"/>
        </w:rPr>
        <w:t>Андреево-Мелентьевского сельского поселения</w:t>
      </w:r>
    </w:p>
    <w:p w:rsidR="0030505E" w:rsidRDefault="0030505E" w:rsidP="0030505E">
      <w:pPr>
        <w:ind w:left="-426" w:right="-283"/>
        <w:jc w:val="both"/>
        <w:rPr>
          <w:sz w:val="16"/>
        </w:rPr>
      </w:pPr>
    </w:p>
    <w:p w:rsidR="00430892" w:rsidRDefault="00430892" w:rsidP="00CF2264">
      <w:pPr>
        <w:ind w:right="-283"/>
        <w:jc w:val="both"/>
        <w:rPr>
          <w:sz w:val="16"/>
        </w:rPr>
        <w:sectPr w:rsidR="00430892" w:rsidSect="00CA78DC">
          <w:headerReference w:type="even" r:id="rId8"/>
          <w:pgSz w:w="11909" w:h="16834" w:code="9"/>
          <w:pgMar w:top="567" w:right="427" w:bottom="851" w:left="1418" w:header="709" w:footer="709" w:gutter="0"/>
          <w:cols w:space="720"/>
          <w:noEndnote/>
          <w:titlePg/>
          <w:docGrid w:linePitch="360"/>
        </w:sectPr>
      </w:pPr>
    </w:p>
    <w:p w:rsidR="00EB25ED" w:rsidRDefault="00EB25ED" w:rsidP="00CF2264">
      <w:pPr>
        <w:ind w:right="-283"/>
        <w:jc w:val="both"/>
        <w:rPr>
          <w:sz w:val="16"/>
        </w:rPr>
      </w:pPr>
    </w:p>
    <w:p w:rsidR="002768C3" w:rsidRPr="00AD15A7" w:rsidRDefault="002768C3" w:rsidP="00430892">
      <w:pPr>
        <w:jc w:val="right"/>
        <w:rPr>
          <w:sz w:val="22"/>
          <w:szCs w:val="22"/>
        </w:rPr>
      </w:pPr>
      <w:r w:rsidRPr="00AD15A7">
        <w:rPr>
          <w:sz w:val="22"/>
          <w:szCs w:val="22"/>
        </w:rPr>
        <w:t xml:space="preserve">Приложение </w:t>
      </w:r>
    </w:p>
    <w:p w:rsidR="002768C3" w:rsidRPr="00AD15A7" w:rsidRDefault="002768C3" w:rsidP="00430892">
      <w:pPr>
        <w:jc w:val="right"/>
        <w:rPr>
          <w:sz w:val="22"/>
          <w:szCs w:val="22"/>
        </w:rPr>
      </w:pPr>
      <w:r w:rsidRPr="00AD15A7">
        <w:rPr>
          <w:sz w:val="22"/>
          <w:szCs w:val="22"/>
        </w:rPr>
        <w:t>к постановлению Администрации</w:t>
      </w:r>
    </w:p>
    <w:p w:rsidR="002768C3" w:rsidRPr="00B61428" w:rsidRDefault="00C275E4" w:rsidP="00430892">
      <w:pPr>
        <w:jc w:val="right"/>
        <w:rPr>
          <w:sz w:val="24"/>
          <w:szCs w:val="24"/>
        </w:rPr>
      </w:pPr>
      <w:r>
        <w:rPr>
          <w:sz w:val="24"/>
          <w:szCs w:val="24"/>
        </w:rPr>
        <w:t>Андреево-Мелентьевского сельского поселения</w:t>
      </w:r>
    </w:p>
    <w:p w:rsidR="00B61428" w:rsidRDefault="00B61428" w:rsidP="0030505E">
      <w:pPr>
        <w:ind w:right="-28"/>
        <w:jc w:val="right"/>
        <w:rPr>
          <w:sz w:val="24"/>
          <w:szCs w:val="24"/>
        </w:rPr>
      </w:pPr>
      <w:r w:rsidRPr="00B61428">
        <w:rPr>
          <w:sz w:val="24"/>
          <w:szCs w:val="24"/>
        </w:rPr>
        <w:t xml:space="preserve">от  </w:t>
      </w:r>
      <w:r w:rsidR="006C3C9E">
        <w:rPr>
          <w:sz w:val="24"/>
          <w:szCs w:val="24"/>
        </w:rPr>
        <w:t>11</w:t>
      </w:r>
      <w:r w:rsidR="00202774">
        <w:rPr>
          <w:sz w:val="24"/>
          <w:szCs w:val="24"/>
        </w:rPr>
        <w:t>.02.</w:t>
      </w:r>
      <w:r w:rsidR="00F35014">
        <w:rPr>
          <w:sz w:val="24"/>
          <w:szCs w:val="24"/>
        </w:rPr>
        <w:t>2019</w:t>
      </w:r>
      <w:r w:rsidRPr="00B61428">
        <w:rPr>
          <w:sz w:val="24"/>
          <w:szCs w:val="24"/>
        </w:rPr>
        <w:t xml:space="preserve"> № </w:t>
      </w:r>
      <w:r w:rsidR="001958F1">
        <w:rPr>
          <w:sz w:val="24"/>
          <w:szCs w:val="24"/>
        </w:rPr>
        <w:t>10</w:t>
      </w:r>
    </w:p>
    <w:p w:rsidR="00CD2D22" w:rsidRDefault="00CD2D22" w:rsidP="0030505E">
      <w:pPr>
        <w:ind w:right="-28"/>
        <w:jc w:val="right"/>
        <w:rPr>
          <w:sz w:val="24"/>
          <w:szCs w:val="24"/>
        </w:rPr>
      </w:pPr>
    </w:p>
    <w:p w:rsidR="00CD2D22" w:rsidRDefault="00CD2D22" w:rsidP="0030505E">
      <w:pPr>
        <w:ind w:right="-28"/>
        <w:jc w:val="right"/>
        <w:rPr>
          <w:sz w:val="24"/>
          <w:szCs w:val="24"/>
        </w:rPr>
      </w:pPr>
      <w:r>
        <w:rPr>
          <w:sz w:val="24"/>
          <w:szCs w:val="24"/>
        </w:rPr>
        <w:t>«Приложение № 1</w:t>
      </w:r>
    </w:p>
    <w:p w:rsidR="00CD2D22" w:rsidRDefault="00CD2D22" w:rsidP="0030505E">
      <w:pPr>
        <w:ind w:right="-28"/>
        <w:jc w:val="right"/>
        <w:rPr>
          <w:sz w:val="24"/>
          <w:szCs w:val="24"/>
        </w:rPr>
      </w:pPr>
      <w:r>
        <w:rPr>
          <w:sz w:val="24"/>
          <w:szCs w:val="24"/>
        </w:rPr>
        <w:t>к постановлению Администрации</w:t>
      </w:r>
    </w:p>
    <w:p w:rsidR="00CD2D22" w:rsidRDefault="00C275E4" w:rsidP="0030505E">
      <w:pPr>
        <w:ind w:right="-28"/>
        <w:jc w:val="right"/>
        <w:rPr>
          <w:sz w:val="24"/>
          <w:szCs w:val="24"/>
        </w:rPr>
      </w:pPr>
      <w:r>
        <w:rPr>
          <w:sz w:val="24"/>
          <w:szCs w:val="24"/>
        </w:rPr>
        <w:t>Андреево-Мелентьевского сельского поселения</w:t>
      </w:r>
      <w:r w:rsidR="00CD2D22">
        <w:rPr>
          <w:sz w:val="24"/>
          <w:szCs w:val="24"/>
        </w:rPr>
        <w:t xml:space="preserve"> </w:t>
      </w:r>
    </w:p>
    <w:p w:rsidR="00CD2D22" w:rsidRPr="00B61428" w:rsidRDefault="006C3C9E" w:rsidP="0030505E">
      <w:pPr>
        <w:ind w:right="-28"/>
        <w:jc w:val="right"/>
        <w:rPr>
          <w:sz w:val="24"/>
          <w:szCs w:val="24"/>
        </w:rPr>
      </w:pPr>
      <w:r>
        <w:rPr>
          <w:sz w:val="24"/>
          <w:szCs w:val="24"/>
        </w:rPr>
        <w:t>от 14</w:t>
      </w:r>
      <w:r w:rsidR="00CD2D22">
        <w:rPr>
          <w:sz w:val="24"/>
          <w:szCs w:val="24"/>
        </w:rPr>
        <w:t xml:space="preserve">.10.2015 № </w:t>
      </w:r>
      <w:r>
        <w:rPr>
          <w:sz w:val="24"/>
          <w:szCs w:val="24"/>
        </w:rPr>
        <w:t>58</w:t>
      </w:r>
    </w:p>
    <w:p w:rsidR="002768C3" w:rsidRDefault="002768C3" w:rsidP="00B61428">
      <w:pPr>
        <w:rPr>
          <w:szCs w:val="28"/>
        </w:rPr>
      </w:pPr>
    </w:p>
    <w:p w:rsidR="008467D6" w:rsidRDefault="008467D6" w:rsidP="00B61428">
      <w:pPr>
        <w:rPr>
          <w:szCs w:val="28"/>
        </w:rPr>
      </w:pP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ПОЛОЖЕНИЕ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о формировании муниципального задания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на оказание муниципальных услуг (выполнение работ)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в отношении муниципальных учреждений </w:t>
      </w:r>
      <w:r w:rsidR="00C275E4">
        <w:rPr>
          <w:bCs/>
          <w:color w:val="000000"/>
          <w:kern w:val="2"/>
          <w:sz w:val="27"/>
          <w:szCs w:val="27"/>
        </w:rPr>
        <w:t>Андреево-Мелентьевского сельского поселения</w:t>
      </w:r>
      <w:r w:rsidRPr="00430892">
        <w:rPr>
          <w:bCs/>
          <w:color w:val="000000"/>
          <w:kern w:val="2"/>
          <w:sz w:val="27"/>
          <w:szCs w:val="27"/>
        </w:rPr>
        <w:t xml:space="preserve">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и финансовом обеспечении выполнения муниципального задания</w:t>
      </w:r>
    </w:p>
    <w:p w:rsidR="001A6290" w:rsidRPr="00430892" w:rsidRDefault="001A6290" w:rsidP="001A6290">
      <w:pPr>
        <w:tabs>
          <w:tab w:val="left" w:pos="3686"/>
          <w:tab w:val="left" w:pos="4253"/>
        </w:tabs>
        <w:autoSpaceDE w:val="0"/>
        <w:autoSpaceDN w:val="0"/>
        <w:adjustRightInd w:val="0"/>
        <w:jc w:val="center"/>
        <w:rPr>
          <w:bCs/>
          <w:color w:val="000000"/>
          <w:kern w:val="2"/>
          <w:sz w:val="27"/>
          <w:szCs w:val="27"/>
        </w:rPr>
      </w:pPr>
    </w:p>
    <w:p w:rsidR="001A6290" w:rsidRPr="00430892" w:rsidRDefault="001A6290" w:rsidP="001A6290">
      <w:pPr>
        <w:tabs>
          <w:tab w:val="left" w:pos="3686"/>
          <w:tab w:val="left" w:pos="4253"/>
        </w:tabs>
        <w:autoSpaceDE w:val="0"/>
        <w:autoSpaceDN w:val="0"/>
        <w:adjustRightInd w:val="0"/>
        <w:jc w:val="center"/>
        <w:rPr>
          <w:bCs/>
          <w:color w:val="000000"/>
          <w:kern w:val="2"/>
          <w:sz w:val="27"/>
          <w:szCs w:val="27"/>
        </w:rPr>
      </w:pPr>
    </w:p>
    <w:p w:rsidR="001A6290" w:rsidRPr="00430892" w:rsidRDefault="001A6290" w:rsidP="001A6290">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1A6290" w:rsidRPr="00430892" w:rsidRDefault="001A6290" w:rsidP="001A6290">
      <w:pPr>
        <w:autoSpaceDE w:val="0"/>
        <w:autoSpaceDN w:val="0"/>
        <w:adjustRightInd w:val="0"/>
        <w:jc w:val="center"/>
        <w:rPr>
          <w:color w:val="000000"/>
          <w:kern w:val="2"/>
          <w:sz w:val="27"/>
          <w:szCs w:val="27"/>
        </w:rPr>
      </w:pP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созданными на базе имущества, находящегося в муниципальной собственности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муниципальные бюджетные и автономные учреждения), а также муниципальными казенными учреждениями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муниципальные казенные учреждения), определенными правовыми актами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w:t>
      </w:r>
    </w:p>
    <w:p w:rsidR="001A6290" w:rsidRPr="00430892" w:rsidRDefault="001A6290" w:rsidP="001A6290">
      <w:pPr>
        <w:tabs>
          <w:tab w:val="left" w:pos="1134"/>
        </w:tabs>
        <w:ind w:firstLine="709"/>
        <w:jc w:val="both"/>
        <w:rPr>
          <w:color w:val="000000"/>
          <w:kern w:val="2"/>
          <w:sz w:val="27"/>
          <w:szCs w:val="27"/>
        </w:rPr>
      </w:pPr>
    </w:p>
    <w:p w:rsidR="001A6290" w:rsidRPr="00430892" w:rsidRDefault="001A6290" w:rsidP="001A6290">
      <w:pPr>
        <w:autoSpaceDE w:val="0"/>
        <w:autoSpaceDN w:val="0"/>
        <w:adjustRightInd w:val="0"/>
        <w:jc w:val="center"/>
        <w:rPr>
          <w:color w:val="000000"/>
          <w:kern w:val="2"/>
          <w:sz w:val="27"/>
          <w:szCs w:val="27"/>
        </w:rPr>
      </w:pPr>
      <w:r w:rsidRPr="00430892">
        <w:rPr>
          <w:color w:val="000000"/>
          <w:kern w:val="2"/>
          <w:sz w:val="27"/>
          <w:szCs w:val="27"/>
        </w:rPr>
        <w:t>2. Формирование (изменение) муниципального задания</w:t>
      </w:r>
    </w:p>
    <w:p w:rsidR="001A6290" w:rsidRPr="00430892" w:rsidRDefault="001A6290" w:rsidP="001A6290">
      <w:pPr>
        <w:autoSpaceDE w:val="0"/>
        <w:autoSpaceDN w:val="0"/>
        <w:adjustRightInd w:val="0"/>
        <w:ind w:left="540" w:firstLine="709"/>
        <w:jc w:val="center"/>
        <w:rPr>
          <w:color w:val="000000"/>
          <w:kern w:val="2"/>
          <w:sz w:val="27"/>
          <w:szCs w:val="27"/>
        </w:rPr>
      </w:pPr>
    </w:p>
    <w:p w:rsidR="001A6290" w:rsidRPr="00430892" w:rsidRDefault="001A6290" w:rsidP="001A6290">
      <w:pPr>
        <w:ind w:firstLine="709"/>
        <w:jc w:val="both"/>
        <w:rPr>
          <w:color w:val="000000"/>
          <w:kern w:val="2"/>
          <w:sz w:val="27"/>
          <w:szCs w:val="27"/>
        </w:rPr>
      </w:pPr>
      <w:r w:rsidRPr="00430892">
        <w:rPr>
          <w:color w:val="000000"/>
          <w:kern w:val="2"/>
          <w:sz w:val="27"/>
          <w:szCs w:val="27"/>
        </w:rPr>
        <w:t>2.1.</w:t>
      </w:r>
      <w:r w:rsidRPr="00430892">
        <w:rPr>
          <w:color w:val="000000"/>
          <w:kern w:val="2"/>
          <w:sz w:val="27"/>
          <w:szCs w:val="27"/>
          <w:lang w:val="en-US"/>
        </w:rPr>
        <w:t> </w:t>
      </w:r>
      <w:r w:rsidRPr="00430892">
        <w:rPr>
          <w:color w:val="000000"/>
          <w:kern w:val="2"/>
          <w:sz w:val="27"/>
          <w:szCs w:val="27"/>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430892">
        <w:rPr>
          <w:color w:val="000000"/>
          <w:kern w:val="2"/>
          <w:sz w:val="27"/>
          <w:szCs w:val="27"/>
        </w:rPr>
        <w:t xml:space="preserve">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A6290" w:rsidRPr="00430892" w:rsidRDefault="001A6290" w:rsidP="001A6290">
      <w:pPr>
        <w:ind w:firstLine="709"/>
        <w:jc w:val="both"/>
        <w:rPr>
          <w:color w:val="000000"/>
          <w:kern w:val="2"/>
          <w:sz w:val="27"/>
          <w:szCs w:val="27"/>
        </w:rPr>
      </w:pPr>
      <w:r w:rsidRPr="00430892">
        <w:rPr>
          <w:color w:val="000000"/>
          <w:kern w:val="2"/>
          <w:sz w:val="27"/>
          <w:szCs w:val="27"/>
        </w:rPr>
        <w:t>2.2.</w:t>
      </w:r>
      <w:r w:rsidRPr="00430892">
        <w:rPr>
          <w:color w:val="000000"/>
          <w:kern w:val="2"/>
          <w:sz w:val="27"/>
          <w:szCs w:val="27"/>
          <w:lang w:val="en-US"/>
        </w:rPr>
        <w:t> </w:t>
      </w:r>
      <w:r w:rsidRPr="00430892">
        <w:rPr>
          <w:color w:val="000000"/>
          <w:kern w:val="2"/>
          <w:sz w:val="27"/>
          <w:szCs w:val="27"/>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w:t>
      </w:r>
      <w:r w:rsidRPr="00430892">
        <w:rPr>
          <w:color w:val="000000"/>
          <w:kern w:val="2"/>
          <w:sz w:val="27"/>
          <w:szCs w:val="27"/>
        </w:rPr>
        <w:lastRenderedPageBreak/>
        <w:t>Федерации предусмотрено их оказание 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1A6290" w:rsidRDefault="001A6290" w:rsidP="001A6290">
      <w:pPr>
        <w:ind w:firstLine="709"/>
        <w:jc w:val="both"/>
        <w:rPr>
          <w:color w:val="000000"/>
          <w:kern w:val="2"/>
          <w:sz w:val="27"/>
          <w:szCs w:val="27"/>
        </w:rPr>
      </w:pPr>
      <w:r w:rsidRPr="00430892">
        <w:rPr>
          <w:color w:val="000000"/>
          <w:spacing w:val="-2"/>
          <w:kern w:val="2"/>
          <w:sz w:val="27"/>
          <w:szCs w:val="27"/>
        </w:rPr>
        <w:t>Муниципальное задание формируется по форме согласно приложению № 1</w:t>
      </w:r>
      <w:r w:rsidRPr="00430892">
        <w:rPr>
          <w:color w:val="000000"/>
          <w:kern w:val="2"/>
          <w:sz w:val="27"/>
          <w:szCs w:val="27"/>
        </w:rPr>
        <w:t xml:space="preserve"> к настоящему Положению.</w:t>
      </w:r>
    </w:p>
    <w:p w:rsidR="001A6290" w:rsidRPr="00430892" w:rsidRDefault="001A6290" w:rsidP="001A6290">
      <w:pPr>
        <w:ind w:firstLine="709"/>
        <w:jc w:val="both"/>
        <w:rPr>
          <w:color w:val="000000"/>
          <w:kern w:val="2"/>
          <w:sz w:val="27"/>
          <w:szCs w:val="27"/>
        </w:rPr>
      </w:pPr>
      <w:r>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нормативными правовыми актами Ростовской области и </w:t>
      </w:r>
      <w:r w:rsidR="00C275E4">
        <w:rPr>
          <w:color w:val="000000"/>
          <w:kern w:val="2"/>
          <w:sz w:val="27"/>
          <w:szCs w:val="27"/>
        </w:rPr>
        <w:t>Андреево-Мелентьевского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A6290" w:rsidRPr="00430892" w:rsidRDefault="001A6290" w:rsidP="001A6290">
      <w:pPr>
        <w:ind w:firstLine="709"/>
        <w:jc w:val="both"/>
        <w:rPr>
          <w:i/>
          <w:color w:val="000000"/>
          <w:kern w:val="2"/>
          <w:sz w:val="27"/>
          <w:szCs w:val="27"/>
          <w:u w:val="single"/>
        </w:rPr>
      </w:pPr>
      <w:r w:rsidRPr="00430892">
        <w:rPr>
          <w:color w:val="000000"/>
          <w:kern w:val="2"/>
          <w:sz w:val="27"/>
          <w:szCs w:val="27"/>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ведении которого находится муниципальное казенное учреждение, решения о формировании для него муниципального задания. </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sidR="0022219F">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процессе формирования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дней со дня </w:t>
      </w:r>
      <w:r w:rsidR="00E16DC6">
        <w:rPr>
          <w:color w:val="000000"/>
          <w:kern w:val="2"/>
          <w:sz w:val="27"/>
          <w:szCs w:val="27"/>
        </w:rPr>
        <w:t>доведения</w:t>
      </w:r>
      <w:r w:rsidRPr="00430892">
        <w:rPr>
          <w:color w:val="000000"/>
          <w:kern w:val="2"/>
          <w:sz w:val="27"/>
          <w:szCs w:val="27"/>
        </w:rPr>
        <w:t xml:space="preserve"> лимитов бюджетных обязательств в отношении:</w:t>
      </w:r>
    </w:p>
    <w:p w:rsidR="001A6290" w:rsidRPr="00430892" w:rsidRDefault="001A6290" w:rsidP="001A6290">
      <w:pPr>
        <w:ind w:firstLine="709"/>
        <w:jc w:val="both"/>
        <w:rPr>
          <w:strike/>
          <w:color w:val="000000"/>
          <w:kern w:val="2"/>
          <w:sz w:val="27"/>
          <w:szCs w:val="27"/>
        </w:rPr>
      </w:pPr>
      <w:r w:rsidRPr="00430892">
        <w:rPr>
          <w:color w:val="000000"/>
          <w:kern w:val="2"/>
          <w:sz w:val="27"/>
          <w:szCs w:val="27"/>
        </w:rPr>
        <w:t xml:space="preserve">муниципальных бюджетных и автономных учреждений – органами, осуществляющими функции и полномочия учредителя; </w:t>
      </w:r>
    </w:p>
    <w:p w:rsidR="001A6290" w:rsidRPr="00430892" w:rsidRDefault="001A6290" w:rsidP="001A6290">
      <w:pPr>
        <w:ind w:firstLine="709"/>
        <w:jc w:val="both"/>
        <w:rPr>
          <w:b/>
          <w:color w:val="000000"/>
          <w:kern w:val="2"/>
          <w:sz w:val="27"/>
          <w:szCs w:val="27"/>
        </w:rPr>
      </w:pPr>
      <w:r w:rsidRPr="00430892">
        <w:rPr>
          <w:color w:val="000000"/>
          <w:kern w:val="2"/>
          <w:sz w:val="27"/>
          <w:szCs w:val="27"/>
        </w:rPr>
        <w:t xml:space="preserve">муниципальных казенных учреждений – главными распорядителями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lastRenderedPageBreak/>
        <w:t xml:space="preserve">Муниципальное задание утверждается на срок, соответствующий установленному законодательством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сроку формирования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A6290" w:rsidRPr="00430892" w:rsidRDefault="001A6290" w:rsidP="001A6290">
      <w:pPr>
        <w:ind w:firstLine="709"/>
        <w:jc w:val="both"/>
        <w:rPr>
          <w:color w:val="000000"/>
          <w:kern w:val="2"/>
          <w:sz w:val="27"/>
          <w:szCs w:val="27"/>
        </w:rPr>
      </w:pPr>
      <w:r w:rsidRPr="00430892">
        <w:rPr>
          <w:color w:val="000000"/>
          <w:kern w:val="2"/>
          <w:sz w:val="27"/>
          <w:szCs w:val="27"/>
        </w:rPr>
        <w:t>2.5.</w:t>
      </w:r>
      <w:r w:rsidRPr="00430892">
        <w:rPr>
          <w:color w:val="000000"/>
          <w:kern w:val="2"/>
          <w:sz w:val="27"/>
          <w:szCs w:val="27"/>
          <w:lang w:val="en-US"/>
        </w:rPr>
        <w:t> </w:t>
      </w:r>
      <w:r w:rsidRPr="00430892">
        <w:rPr>
          <w:color w:val="000000"/>
          <w:kern w:val="2"/>
          <w:sz w:val="27"/>
          <w:szCs w:val="27"/>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p>
    <w:p w:rsidR="001A6290" w:rsidRPr="001D146D" w:rsidRDefault="001A6290" w:rsidP="001A6290">
      <w:pPr>
        <w:ind w:firstLine="709"/>
        <w:jc w:val="both"/>
        <w:rPr>
          <w:color w:val="000000"/>
          <w:kern w:val="2"/>
          <w:sz w:val="27"/>
          <w:szCs w:val="27"/>
        </w:rPr>
      </w:pPr>
      <w:r w:rsidRPr="00430892">
        <w:rPr>
          <w:color w:val="000000"/>
          <w:kern w:val="2"/>
          <w:sz w:val="27"/>
          <w:szCs w:val="27"/>
        </w:rPr>
        <w:t>2.6.</w:t>
      </w:r>
      <w:r w:rsidRPr="00430892">
        <w:rPr>
          <w:color w:val="000000"/>
          <w:kern w:val="2"/>
          <w:sz w:val="27"/>
          <w:szCs w:val="27"/>
          <w:lang w:val="en-US"/>
        </w:rPr>
        <w:t> </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1A6290" w:rsidRPr="00430892" w:rsidRDefault="001A6290" w:rsidP="001A6290">
      <w:pPr>
        <w:ind w:firstLine="709"/>
        <w:jc w:val="both"/>
        <w:rPr>
          <w:color w:val="000000"/>
          <w:kern w:val="2"/>
          <w:sz w:val="27"/>
          <w:szCs w:val="27"/>
        </w:rPr>
      </w:pPr>
      <w:r w:rsidRPr="00430892">
        <w:rPr>
          <w:color w:val="000000"/>
          <w:kern w:val="2"/>
          <w:sz w:val="27"/>
          <w:szCs w:val="27"/>
        </w:rPr>
        <w:t>2.7.</w:t>
      </w:r>
      <w:r w:rsidRPr="00430892">
        <w:rPr>
          <w:color w:val="000000"/>
          <w:kern w:val="2"/>
          <w:sz w:val="27"/>
          <w:szCs w:val="27"/>
          <w:lang w:val="en-US"/>
        </w:rPr>
        <w:t> </w:t>
      </w:r>
      <w:r w:rsidRPr="00430892">
        <w:rPr>
          <w:color w:val="000000"/>
          <w:kern w:val="2"/>
          <w:sz w:val="27"/>
          <w:szCs w:val="27"/>
        </w:rPr>
        <w:t xml:space="preserve">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p>
    <w:p w:rsidR="001A6290" w:rsidRPr="00430892" w:rsidRDefault="001A6290" w:rsidP="001A6290">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1A6290" w:rsidRPr="00430892" w:rsidRDefault="001A6290" w:rsidP="001A6290">
      <w:pPr>
        <w:autoSpaceDE w:val="0"/>
        <w:autoSpaceDN w:val="0"/>
        <w:adjustRightInd w:val="0"/>
        <w:ind w:firstLine="709"/>
        <w:jc w:val="both"/>
        <w:rPr>
          <w:color w:val="000000"/>
          <w:kern w:val="2"/>
          <w:sz w:val="27"/>
          <w:szCs w:val="27"/>
        </w:rPr>
      </w:pPr>
    </w:p>
    <w:p w:rsidR="001A6290" w:rsidRPr="00430892" w:rsidRDefault="001A6290" w:rsidP="001A6290">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1A6290" w:rsidRPr="00430892" w:rsidRDefault="001A6290" w:rsidP="001A6290">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1A6290" w:rsidRPr="0080730C" w:rsidRDefault="001A6290" w:rsidP="001A6290">
      <w:pPr>
        <w:shd w:val="clear" w:color="auto" w:fill="FFFFFF"/>
        <w:spacing w:before="336"/>
        <w:ind w:left="2347"/>
      </w:pPr>
      <w:r>
        <w:rPr>
          <w:spacing w:val="-6"/>
          <w:sz w:val="30"/>
          <w:szCs w:val="30"/>
          <w:lang w:val="en-US"/>
        </w:rPr>
        <w:lastRenderedPageBreak/>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Pr>
          <w:spacing w:val="-6"/>
          <w:sz w:val="30"/>
          <w:szCs w:val="30"/>
          <w:lang w:val="en-US"/>
        </w:rPr>
        <w:t>V</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sidRPr="0080730C">
        <w:rPr>
          <w:spacing w:val="-6"/>
          <w:sz w:val="30"/>
          <w:szCs w:val="30"/>
        </w:rPr>
        <w:t xml:space="preserve"> </w:t>
      </w:r>
      <w:r>
        <w:rPr>
          <w:spacing w:val="-6"/>
          <w:sz w:val="30"/>
          <w:szCs w:val="30"/>
          <w:vertAlign w:val="subscript"/>
          <w:lang w:val="en-US"/>
        </w:rPr>
        <w:t>i</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i</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УН</w:t>
      </w:r>
      <w:r w:rsidRPr="0080730C">
        <w:rPr>
          <w:spacing w:val="-6"/>
          <w:sz w:val="30"/>
          <w:szCs w:val="30"/>
          <w:vertAlign w:val="super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СИ</w:t>
      </w:r>
      <w:r>
        <w:rPr>
          <w:spacing w:val="-6"/>
          <w:sz w:val="30"/>
          <w:szCs w:val="30"/>
        </w:rPr>
        <w:t>,</w:t>
      </w:r>
    </w:p>
    <w:p w:rsidR="001A6290" w:rsidRDefault="001A6290" w:rsidP="001A6290">
      <w:pPr>
        <w:tabs>
          <w:tab w:val="left" w:pos="2655"/>
        </w:tabs>
        <w:autoSpaceDE w:val="0"/>
        <w:autoSpaceDN w:val="0"/>
        <w:adjustRightInd w:val="0"/>
        <w:ind w:firstLine="709"/>
        <w:jc w:val="both"/>
        <w:outlineLvl w:val="2"/>
        <w:rPr>
          <w:color w:val="000000"/>
          <w:kern w:val="2"/>
          <w:sz w:val="27"/>
          <w:szCs w:val="27"/>
        </w:rPr>
      </w:pPr>
    </w:p>
    <w:p w:rsidR="001A6290" w:rsidRPr="00430892" w:rsidRDefault="00196990"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color w:val="000000"/>
                <w:kern w:val="2"/>
                <w:szCs w:val="28"/>
              </w:rPr>
            </m:ctrlPr>
          </m:sSubPr>
          <m:e>
            <m:r>
              <m:rPr>
                <m:sty m:val="p"/>
              </m:rPr>
              <w:rPr>
                <w:rFonts w:ascii="Cambria Math" w:hAnsi="Cambria Math"/>
                <w:color w:val="000000"/>
                <w:kern w:val="2"/>
                <w:szCs w:val="28"/>
              </w:rPr>
              <m:t>где N</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нормативные затраты на оказание i-й мун</w:t>
      </w:r>
      <w:r w:rsidR="001A6290">
        <w:rPr>
          <w:color w:val="000000"/>
          <w:kern w:val="2"/>
          <w:sz w:val="27"/>
          <w:szCs w:val="27"/>
        </w:rPr>
        <w:t>иципальной услуги, включенной в общероссийские базовые (отраслевые) перечни или региональный перечень</w:t>
      </w:r>
      <w:r w:rsidR="001A6290" w:rsidRPr="00430892">
        <w:rPr>
          <w:color w:val="000000"/>
          <w:kern w:val="2"/>
          <w:sz w:val="27"/>
          <w:szCs w:val="27"/>
        </w:rPr>
        <w:t>;</w:t>
      </w:r>
    </w:p>
    <w:p w:rsidR="001A6290" w:rsidRPr="00430892" w:rsidRDefault="00196990"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V</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объем установленной муниципальным заданием i-й муниципальной услуги;</w:t>
      </w:r>
    </w:p>
    <w:p w:rsidR="001A6290" w:rsidRDefault="00196990"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N</m:t>
            </m:r>
          </m:e>
          <m:sub>
            <m:r>
              <m:rPr>
                <m:sty m:val="p"/>
              </m:rPr>
              <w:rPr>
                <w:rFonts w:ascii="Cambria Math" w:hAnsi="Cambria Math"/>
                <w:color w:val="000000"/>
                <w:kern w:val="2"/>
                <w:szCs w:val="28"/>
              </w:rPr>
              <m:t>w</m:t>
            </m:r>
          </m:sub>
        </m:sSub>
      </m:oMath>
      <w:r w:rsidR="001A6290" w:rsidRPr="00430892">
        <w:rPr>
          <w:color w:val="000000"/>
          <w:kern w:val="2"/>
          <w:sz w:val="27"/>
          <w:szCs w:val="27"/>
        </w:rPr>
        <w:t xml:space="preserve"> – нормативные затраты на выполнение </w:t>
      </w:r>
      <w:r w:rsidR="001A6290" w:rsidRPr="00430892">
        <w:rPr>
          <w:color w:val="000000"/>
          <w:kern w:val="2"/>
          <w:sz w:val="27"/>
          <w:szCs w:val="27"/>
          <w:lang w:val="en-US"/>
        </w:rPr>
        <w:t>w</w:t>
      </w:r>
      <w:r w:rsidR="001A6290" w:rsidRPr="00430892">
        <w:rPr>
          <w:color w:val="000000"/>
          <w:kern w:val="2"/>
          <w:sz w:val="27"/>
          <w:szCs w:val="27"/>
        </w:rPr>
        <w:t xml:space="preserve">-й работы, включенной в </w:t>
      </w:r>
      <w:r w:rsidR="001A6290">
        <w:rPr>
          <w:color w:val="000000"/>
          <w:kern w:val="2"/>
          <w:sz w:val="27"/>
          <w:szCs w:val="27"/>
        </w:rPr>
        <w:t>региональный</w:t>
      </w:r>
      <w:r w:rsidR="001A6290" w:rsidRPr="00430892">
        <w:rPr>
          <w:color w:val="000000"/>
          <w:kern w:val="2"/>
          <w:sz w:val="27"/>
          <w:szCs w:val="27"/>
        </w:rPr>
        <w:t xml:space="preserve"> перечень;</w:t>
      </w:r>
    </w:p>
    <w:p w:rsidR="001A6290" w:rsidRPr="0080730C" w:rsidRDefault="001A6290" w:rsidP="001A6290">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Pr>
          <w:spacing w:val="-6"/>
          <w:sz w:val="30"/>
          <w:szCs w:val="30"/>
          <w:vertAlign w:val="subscript"/>
        </w:rPr>
        <w:t xml:space="preserve">  </w:t>
      </w:r>
      <w:r>
        <w:rPr>
          <w:spacing w:val="-6"/>
          <w:sz w:val="30"/>
          <w:szCs w:val="30"/>
        </w:rPr>
        <w:t xml:space="preserve"> </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1A6290" w:rsidRPr="00430892" w:rsidRDefault="00196990"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P</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1A6290" w:rsidRPr="00430892" w:rsidRDefault="00196990" w:rsidP="001A6290">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i/>
                <w:color w:val="000000"/>
                <w:kern w:val="2"/>
                <w:szCs w:val="28"/>
              </w:rPr>
            </m:ctrlPr>
          </m:sSupPr>
          <m:e>
            <m:r>
              <m:rPr>
                <m:sty m:val="p"/>
              </m:rPr>
              <w:rPr>
                <w:rFonts w:ascii="Cambria Math" w:hAnsi="Cambria Math"/>
                <w:color w:val="000000"/>
                <w:kern w:val="2"/>
                <w:szCs w:val="28"/>
                <w:lang w:val="en-US"/>
              </w:rPr>
              <m:t>N</m:t>
            </m:r>
          </m:e>
          <m:sup>
            <m:r>
              <m:rPr>
                <m:sty m:val="p"/>
              </m:rPr>
              <w:rPr>
                <w:rFonts w:ascii="Cambria Math" w:hAnsi="Cambria Math"/>
                <w:color w:val="000000"/>
                <w:kern w:val="2"/>
                <w:szCs w:val="28"/>
              </w:rPr>
              <m:t>УН</m:t>
            </m:r>
          </m:sup>
        </m:sSup>
      </m:oMath>
      <w:r w:rsidR="001A6290" w:rsidRPr="00430892">
        <w:rPr>
          <w:color w:val="000000"/>
          <w:kern w:val="2"/>
          <w:sz w:val="27"/>
          <w:szCs w:val="27"/>
        </w:rPr>
        <w:t xml:space="preserve"> – затраты на уплату налогов, в качестве объекта налогообложения по которым признается имущество учреждения;</w:t>
      </w:r>
    </w:p>
    <w:p w:rsidR="001A6290" w:rsidRPr="00430892" w:rsidRDefault="00196990" w:rsidP="001A6290">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color w:val="000000"/>
                <w:kern w:val="2"/>
                <w:szCs w:val="28"/>
              </w:rPr>
            </m:ctrlPr>
          </m:sSupPr>
          <m:e>
            <m:r>
              <m:rPr>
                <m:sty m:val="p"/>
              </m:rPr>
              <w:rPr>
                <w:rFonts w:ascii="Cambria Math" w:hAnsi="Cambria Math"/>
                <w:color w:val="000000"/>
                <w:kern w:val="2"/>
                <w:szCs w:val="28"/>
              </w:rPr>
              <m:t>N</m:t>
            </m:r>
          </m:e>
          <m:sup>
            <m:r>
              <m:rPr>
                <m:sty m:val="p"/>
              </m:rPr>
              <w:rPr>
                <w:rFonts w:ascii="Cambria Math" w:hAnsi="Cambria Math"/>
                <w:color w:val="000000"/>
                <w:kern w:val="2"/>
                <w:szCs w:val="28"/>
              </w:rPr>
              <m:t>СИ</m:t>
            </m:r>
          </m:sup>
        </m:sSup>
      </m:oMath>
      <w:r w:rsidR="001A6290" w:rsidRPr="00430892">
        <w:rPr>
          <w:color w:val="000000"/>
          <w:kern w:val="2"/>
          <w:sz w:val="27"/>
          <w:szCs w:val="27"/>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w:t>
      </w:r>
      <w:r w:rsidRPr="00430892">
        <w:rPr>
          <w:color w:val="000000"/>
          <w:kern w:val="2"/>
          <w:sz w:val="27"/>
          <w:szCs w:val="27"/>
          <w:lang w:val="en-US"/>
        </w:rPr>
        <w:t> </w:t>
      </w:r>
      <w:r w:rsidRPr="00430892">
        <w:rPr>
          <w:color w:val="000000"/>
          <w:kern w:val="2"/>
          <w:sz w:val="27"/>
          <w:szCs w:val="27"/>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A6290" w:rsidRPr="00430892" w:rsidRDefault="001A6290" w:rsidP="001A6290">
      <w:pPr>
        <w:autoSpaceDE w:val="0"/>
        <w:autoSpaceDN w:val="0"/>
        <w:adjustRightInd w:val="0"/>
        <w:ind w:firstLine="709"/>
        <w:jc w:val="both"/>
        <w:rPr>
          <w:rFonts w:eastAsia="Calibri"/>
          <w:kern w:val="2"/>
          <w:sz w:val="27"/>
          <w:szCs w:val="27"/>
          <w:lang w:eastAsia="en-US"/>
        </w:rPr>
      </w:pPr>
      <w:r w:rsidRPr="00430892">
        <w:rPr>
          <w:rFonts w:eastAsia="Calibri"/>
          <w:kern w:val="2"/>
          <w:sz w:val="27"/>
          <w:szCs w:val="27"/>
          <w:lang w:eastAsia="en-US"/>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w:t>
      </w:r>
      <w:r>
        <w:rPr>
          <w:rFonts w:eastAsia="Calibri"/>
          <w:kern w:val="2"/>
          <w:sz w:val="27"/>
          <w:szCs w:val="27"/>
          <w:lang w:eastAsia="en-US"/>
        </w:rPr>
        <w:t>х</w:t>
      </w:r>
      <w:r w:rsidRPr="00430892">
        <w:rPr>
          <w:rFonts w:eastAsia="Calibri"/>
          <w:kern w:val="2"/>
          <w:sz w:val="27"/>
          <w:szCs w:val="27"/>
          <w:lang w:eastAsia="en-US"/>
        </w:rPr>
        <w:t xml:space="preserve">ся в </w:t>
      </w:r>
      <w:r>
        <w:rPr>
          <w:rFonts w:eastAsia="Calibri"/>
          <w:kern w:val="2"/>
          <w:sz w:val="27"/>
          <w:szCs w:val="27"/>
          <w:lang w:eastAsia="en-US"/>
        </w:rPr>
        <w:t>общероссийских базовых (отраслевых) перечнях</w:t>
      </w:r>
      <w:r w:rsidRPr="00430892">
        <w:rPr>
          <w:rFonts w:eastAsia="Calibri"/>
          <w:kern w:val="2"/>
          <w:sz w:val="27"/>
          <w:szCs w:val="27"/>
          <w:lang w:eastAsia="en-US"/>
        </w:rPr>
        <w:t>,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1A6290" w:rsidRPr="00430892" w:rsidRDefault="001A6290" w:rsidP="001A6290">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w:t>
      </w:r>
      <w:r w:rsidRPr="00430892">
        <w:rPr>
          <w:color w:val="000000"/>
          <w:kern w:val="2"/>
          <w:sz w:val="27"/>
          <w:szCs w:val="27"/>
          <w:lang w:val="en-US"/>
        </w:rPr>
        <w:t> </w:t>
      </w:r>
      <w:r w:rsidRPr="00430892">
        <w:rPr>
          <w:color w:val="000000"/>
          <w:kern w:val="2"/>
          <w:sz w:val="27"/>
          <w:szCs w:val="27"/>
        </w:rPr>
        <w:t>Значения нормативных затрат на оказание муниципальной услуги утверждаются в отношении:</w:t>
      </w:r>
    </w:p>
    <w:p w:rsidR="001A6290" w:rsidRPr="00430892" w:rsidRDefault="001A6290" w:rsidP="001A6290">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 xml:space="preserve">муниципальных казенных учреждений –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A6290" w:rsidRPr="00430892" w:rsidRDefault="001A6290" w:rsidP="001A6290">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lastRenderedPageBreak/>
        <w:t>3.5.</w:t>
      </w:r>
      <w:r w:rsidRPr="00430892">
        <w:rPr>
          <w:color w:val="000000"/>
          <w:kern w:val="2"/>
          <w:sz w:val="27"/>
          <w:szCs w:val="27"/>
          <w:lang w:val="en-US"/>
        </w:rPr>
        <w:t> </w:t>
      </w:r>
      <w:r w:rsidRPr="00430892">
        <w:rPr>
          <w:color w:val="000000"/>
          <w:kern w:val="2"/>
          <w:sz w:val="27"/>
          <w:szCs w:val="27"/>
        </w:rPr>
        <w:t>Базовый норматив затрат на оказание муниципальной услуги состоит из базового норматива:</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непосредственно связанных с оказанием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w:t>
      </w:r>
      <w:r w:rsidRPr="00430892">
        <w:rPr>
          <w:color w:val="000000"/>
          <w:kern w:val="2"/>
          <w:sz w:val="27"/>
          <w:szCs w:val="27"/>
        </w:rPr>
        <w:t xml:space="preserve"> </w:t>
      </w:r>
      <w:r>
        <w:rPr>
          <w:color w:val="000000"/>
          <w:kern w:val="2"/>
          <w:sz w:val="27"/>
          <w:szCs w:val="27"/>
        </w:rPr>
        <w:t xml:space="preserve">или региональном перечне </w:t>
      </w:r>
      <w:r w:rsidRPr="00430892">
        <w:rPr>
          <w:color w:val="000000"/>
          <w:kern w:val="2"/>
          <w:sz w:val="27"/>
          <w:szCs w:val="27"/>
        </w:rPr>
        <w:t>(далее – показатели отраслевой специфики), отраслевой корректирующий коэффициент при которых принимает значение, равное 1.</w:t>
      </w:r>
    </w:p>
    <w:p w:rsidR="00FB3D4C" w:rsidRDefault="001A6290" w:rsidP="00FB3D4C">
      <w:pPr>
        <w:tabs>
          <w:tab w:val="left" w:pos="0"/>
        </w:tabs>
        <w:ind w:firstLine="709"/>
        <w:jc w:val="both"/>
        <w:rPr>
          <w:color w:val="000000"/>
          <w:kern w:val="2"/>
          <w:szCs w:val="28"/>
        </w:rPr>
      </w:pPr>
      <w:r w:rsidRPr="00430892">
        <w:rPr>
          <w:color w:val="000000"/>
          <w:kern w:val="2"/>
          <w:sz w:val="27"/>
          <w:szCs w:val="27"/>
        </w:rPr>
        <w:t>3.6.</w:t>
      </w:r>
      <w:r w:rsidRPr="00430892">
        <w:rPr>
          <w:color w:val="000000"/>
          <w:kern w:val="2"/>
          <w:sz w:val="27"/>
          <w:szCs w:val="27"/>
          <w:lang w:val="en-US"/>
        </w:rPr>
        <w:t> </w:t>
      </w:r>
      <w:r w:rsidR="00FB3D4C">
        <w:rPr>
          <w:color w:val="000000"/>
          <w:kern w:val="2"/>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w:t>
      </w:r>
      <w:r w:rsidR="00C275E4">
        <w:rPr>
          <w:color w:val="000000"/>
          <w:kern w:val="2"/>
          <w:szCs w:val="28"/>
        </w:rPr>
        <w:t>Андреево-Мелентьевского сельского поселения</w:t>
      </w:r>
      <w:r w:rsidR="00FB3D4C">
        <w:rPr>
          <w:color w:val="000000"/>
          <w:kern w:val="2"/>
          <w:szCs w:val="28"/>
        </w:rPr>
        <w:t xml:space="preserve"> (в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FB3D4C" w:rsidRDefault="00FB3D4C" w:rsidP="00FB3D4C">
      <w:pPr>
        <w:tabs>
          <w:tab w:val="left" w:pos="0"/>
        </w:tabs>
        <w:ind w:firstLine="709"/>
        <w:jc w:val="both"/>
        <w:rPr>
          <w:color w:val="000000"/>
          <w:kern w:val="2"/>
          <w:szCs w:val="28"/>
        </w:rPr>
      </w:pPr>
      <w:r>
        <w:rPr>
          <w:color w:val="000000"/>
          <w:kern w:val="2"/>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3.7.2.</w:t>
      </w:r>
      <w:r w:rsidRPr="00430892">
        <w:rPr>
          <w:color w:val="000000"/>
          <w:kern w:val="2"/>
          <w:sz w:val="27"/>
          <w:szCs w:val="27"/>
          <w:lang w:val="en-US"/>
        </w:rPr>
        <w:t> </w:t>
      </w:r>
      <w:r w:rsidRPr="00430892">
        <w:rPr>
          <w:color w:val="000000"/>
          <w:kern w:val="2"/>
          <w:sz w:val="27"/>
          <w:szCs w:val="27"/>
        </w:rPr>
        <w:t>Затраты на приобретение материальных запасов, потребляемых (используемых) в процессе оказания муниципальной услуги:</w:t>
      </w:r>
    </w:p>
    <w:p w:rsidR="001A6290" w:rsidRPr="00430892" w:rsidRDefault="001A6290" w:rsidP="001A6290">
      <w:pPr>
        <w:tabs>
          <w:tab w:val="left" w:pos="851"/>
          <w:tab w:val="left" w:pos="993"/>
        </w:tabs>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приобретение медикаментов, перевязочных средств, медицинских расходных материалов и изделий медицинского назначения;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медицинского инструментария;</w:t>
      </w:r>
    </w:p>
    <w:p w:rsidR="001A6290" w:rsidRPr="00430892" w:rsidRDefault="001A6290" w:rsidP="001A6290">
      <w:pPr>
        <w:ind w:firstLine="709"/>
        <w:jc w:val="both"/>
        <w:rPr>
          <w:b/>
          <w:color w:val="000000"/>
          <w:kern w:val="2"/>
          <w:sz w:val="27"/>
          <w:szCs w:val="27"/>
        </w:rPr>
      </w:pPr>
      <w:r w:rsidRPr="00430892">
        <w:rPr>
          <w:color w:val="000000"/>
          <w:kern w:val="2"/>
          <w:sz w:val="27"/>
          <w:szCs w:val="27"/>
        </w:rPr>
        <w:t>затраты на приобретение продуктов питания;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3.7.3.</w:t>
      </w:r>
      <w:r w:rsidRPr="00430892">
        <w:rPr>
          <w:color w:val="000000"/>
          <w:kern w:val="2"/>
          <w:sz w:val="27"/>
          <w:szCs w:val="27"/>
          <w:lang w:val="en-US"/>
        </w:rPr>
        <w:t> </w:t>
      </w:r>
      <w:r w:rsidRPr="00430892">
        <w:rPr>
          <w:color w:val="000000"/>
          <w:kern w:val="2"/>
          <w:sz w:val="27"/>
          <w:szCs w:val="27"/>
        </w:rPr>
        <w:t>Иные затраты, непосредственно связанные с оказанием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rFonts w:eastAsia="Calibri"/>
          <w:color w:val="000000"/>
          <w:kern w:val="2"/>
          <w:sz w:val="27"/>
          <w:szCs w:val="27"/>
          <w:lang w:eastAsia="en-US"/>
        </w:rPr>
        <w:t>затраты на услуги по организации питания учреждений социального обслуживания населения Ростовской области по оказанию помощи лицам без определенного места жительства;</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со спортивно-тренировочным процессом в учреждениях спортивной направленности;</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1A6290" w:rsidRPr="00430892" w:rsidRDefault="001A6290" w:rsidP="001A6290">
      <w:pPr>
        <w:autoSpaceDE w:val="0"/>
        <w:autoSpaceDN w:val="0"/>
        <w:adjustRightInd w:val="0"/>
        <w:ind w:firstLine="709"/>
        <w:jc w:val="both"/>
        <w:rPr>
          <w:color w:val="000000"/>
          <w:kern w:val="2"/>
          <w:sz w:val="27"/>
          <w:szCs w:val="27"/>
        </w:rPr>
      </w:pPr>
      <w:r w:rsidRPr="00430892">
        <w:rPr>
          <w:iCs/>
          <w:color w:val="000000"/>
          <w:kern w:val="2"/>
          <w:sz w:val="27"/>
          <w:szCs w:val="27"/>
        </w:rPr>
        <w:t>затраты на организацию и проведение спортивных и физкультурных мероприятий в соответствии с п</w:t>
      </w:r>
      <w:r w:rsidRPr="00430892">
        <w:rPr>
          <w:color w:val="000000"/>
          <w:kern w:val="2"/>
          <w:sz w:val="27"/>
          <w:szCs w:val="27"/>
        </w:rPr>
        <w:t xml:space="preserve">еречнями расходов, предусмотренными в муниципальных программах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по сети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учебников и учебных пособий, а также учебно-методических материалов, средств обучения и воспитания.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3.8.</w:t>
      </w:r>
      <w:r w:rsidRPr="00430892">
        <w:rPr>
          <w:color w:val="000000"/>
          <w:kern w:val="2"/>
          <w:sz w:val="27"/>
          <w:szCs w:val="27"/>
          <w:lang w:val="en-US"/>
        </w:rPr>
        <w:t> </w:t>
      </w:r>
      <w:r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1A6290" w:rsidRPr="00430892" w:rsidRDefault="001A6290" w:rsidP="001A6290">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1A6290" w:rsidRPr="00430892" w:rsidRDefault="001A6290" w:rsidP="001A6290">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обслуживание противопожарного оборудования, систем охранно-пожарной сигнализации;</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топлива для котельных;</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1A6290" w:rsidRPr="00430892" w:rsidRDefault="001A6290" w:rsidP="001A6290">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1A6290" w:rsidRPr="00430892" w:rsidRDefault="001A6290" w:rsidP="001A6290">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A6290" w:rsidRPr="00430892" w:rsidRDefault="001A6290" w:rsidP="001A6290">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1A6290" w:rsidRPr="00430892" w:rsidRDefault="001A6290" w:rsidP="001A6290">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1A6290" w:rsidRPr="00430892" w:rsidRDefault="001A6290" w:rsidP="001A6290">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1A6290" w:rsidRPr="00430892" w:rsidRDefault="001A6290" w:rsidP="001A6290">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захоронение биоматериалов;</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прачечных;</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1A6290" w:rsidRPr="00430892" w:rsidRDefault="001A6290" w:rsidP="001A6290">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430892">
        <w:rPr>
          <w:strike/>
          <w:color w:val="000000"/>
          <w:kern w:val="2"/>
          <w:sz w:val="27"/>
          <w:szCs w:val="27"/>
        </w:rPr>
        <w:t xml:space="preserve"> </w:t>
      </w:r>
      <w:r w:rsidRPr="00430892">
        <w:rPr>
          <w:color w:val="000000"/>
          <w:kern w:val="2"/>
          <w:sz w:val="27"/>
          <w:szCs w:val="27"/>
        </w:rPr>
        <w:t xml:space="preserve">включая административно-управленческий персонал, в случаях, установленных стандартами услуги; </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из нескольких отраслевых корректирующих коэффициентов.</w:t>
      </w:r>
    </w:p>
    <w:p w:rsidR="001A6290" w:rsidRPr="00430892" w:rsidRDefault="001A6290" w:rsidP="001A6290">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A6290" w:rsidRPr="00430892" w:rsidRDefault="001A6290" w:rsidP="001A6290">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1A6290" w:rsidRPr="00430892" w:rsidRDefault="001A6290" w:rsidP="001A6290">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A6290" w:rsidRPr="00430892" w:rsidRDefault="001A6290" w:rsidP="001A6290">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Pr="00430892" w:rsidDel="00C54A49">
        <w:rPr>
          <w:color w:val="000000"/>
          <w:kern w:val="2"/>
          <w:sz w:val="27"/>
          <w:szCs w:val="27"/>
        </w:rPr>
        <w:t xml:space="preserve"> </w:t>
      </w:r>
      <w:r w:rsidRPr="00430892">
        <w:rPr>
          <w:color w:val="000000"/>
          <w:kern w:val="2"/>
          <w:sz w:val="27"/>
          <w:szCs w:val="27"/>
        </w:rPr>
        <w:t xml:space="preserve">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3.14. Значения базовых нормативов затрат на оказание муниципальных услуг и отраслевых корректирующих коэффициентов подлежат размещению в </w:t>
      </w:r>
      <w:r>
        <w:rPr>
          <w:color w:val="000000"/>
          <w:kern w:val="2"/>
          <w:sz w:val="27"/>
          <w:szCs w:val="27"/>
        </w:rPr>
        <w:t xml:space="preserve">порядке, </w:t>
      </w:r>
      <w:r w:rsidRPr="00430892">
        <w:rPr>
          <w:color w:val="000000"/>
          <w:kern w:val="2"/>
          <w:sz w:val="27"/>
          <w:szCs w:val="27"/>
        </w:rPr>
        <w:lastRenderedPageBreak/>
        <w:t xml:space="preserve">установленном </w:t>
      </w:r>
      <w:r>
        <w:rPr>
          <w:color w:val="000000"/>
          <w:kern w:val="2"/>
          <w:sz w:val="27"/>
          <w:szCs w:val="27"/>
        </w:rPr>
        <w:t xml:space="preserve">Министерством финансов Российской Федерации </w:t>
      </w:r>
      <w:r w:rsidRPr="00430892">
        <w:rPr>
          <w:color w:val="000000"/>
          <w:kern w:val="2"/>
          <w:sz w:val="27"/>
          <w:szCs w:val="27"/>
        </w:rPr>
        <w:t>на официальном сайте</w:t>
      </w:r>
      <w:r w:rsidRPr="00430892">
        <w:rPr>
          <w:b/>
          <w:i/>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по размещению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(или) на официальных сайтах в информационно-телекоммуникационной сети «Интернет»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3.15.</w:t>
      </w:r>
      <w:r w:rsidRPr="00430892">
        <w:rPr>
          <w:color w:val="000000"/>
          <w:kern w:val="2"/>
          <w:sz w:val="27"/>
          <w:szCs w:val="27"/>
          <w:lang w:val="en-US"/>
        </w:rPr>
        <w:t> </w:t>
      </w:r>
      <w:r w:rsidRPr="00430892">
        <w:rPr>
          <w:color w:val="000000"/>
          <w:kern w:val="2"/>
          <w:sz w:val="27"/>
          <w:szCs w:val="27"/>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1A6290" w:rsidRPr="00430892" w:rsidRDefault="001A6290" w:rsidP="001A6290">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6D5DA0" w:rsidRDefault="001A6290" w:rsidP="001A6290">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sidR="006D5DA0">
        <w:rPr>
          <w:color w:val="000000"/>
          <w:kern w:val="2"/>
          <w:sz w:val="27"/>
          <w:szCs w:val="27"/>
        </w:rPr>
        <w:t>;</w:t>
      </w:r>
    </w:p>
    <w:p w:rsidR="001A6290" w:rsidRPr="00430892" w:rsidRDefault="006D5DA0" w:rsidP="001A6290">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001A6290" w:rsidRPr="00430892">
        <w:rPr>
          <w:color w:val="000000"/>
          <w:kern w:val="2"/>
          <w:sz w:val="27"/>
          <w:szCs w:val="27"/>
        </w:rPr>
        <w:t>включая административно-управленческий персонал;</w:t>
      </w:r>
    </w:p>
    <w:p w:rsidR="001A6290" w:rsidRPr="00430892" w:rsidRDefault="001A6290" w:rsidP="001A6290">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sidR="00DD390B">
        <w:rPr>
          <w:color w:val="000000"/>
          <w:kern w:val="2"/>
          <w:sz w:val="27"/>
          <w:szCs w:val="27"/>
        </w:rPr>
        <w:t xml:space="preserve"> оплату</w:t>
      </w:r>
      <w:r w:rsidRPr="00430892">
        <w:rPr>
          <w:color w:val="000000"/>
          <w:kern w:val="2"/>
          <w:sz w:val="27"/>
          <w:szCs w:val="27"/>
        </w:rPr>
        <w:t xml:space="preserve"> командировочны</w:t>
      </w:r>
      <w:r w:rsidR="00DD390B">
        <w:rPr>
          <w:color w:val="000000"/>
          <w:kern w:val="2"/>
          <w:sz w:val="27"/>
          <w:szCs w:val="27"/>
        </w:rPr>
        <w:t>х</w:t>
      </w:r>
      <w:r w:rsidRPr="00430892">
        <w:rPr>
          <w:color w:val="000000"/>
          <w:kern w:val="2"/>
          <w:sz w:val="27"/>
          <w:szCs w:val="27"/>
        </w:rPr>
        <w:t xml:space="preserve"> расход</w:t>
      </w:r>
      <w:r w:rsidR="00DD390B">
        <w:rPr>
          <w:color w:val="000000"/>
          <w:kern w:val="2"/>
          <w:sz w:val="27"/>
          <w:szCs w:val="27"/>
        </w:rPr>
        <w:t>ов</w:t>
      </w:r>
      <w:r w:rsidRPr="00430892">
        <w:rPr>
          <w:color w:val="000000"/>
          <w:kern w:val="2"/>
          <w:sz w:val="27"/>
          <w:szCs w:val="27"/>
        </w:rPr>
        <w:t xml:space="preserve">, связанные с </w:t>
      </w:r>
      <w:r w:rsidR="00DD390B">
        <w:rPr>
          <w:color w:val="000000"/>
          <w:kern w:val="2"/>
          <w:sz w:val="27"/>
          <w:szCs w:val="27"/>
        </w:rPr>
        <w:t>выполнением</w:t>
      </w:r>
      <w:r w:rsidRPr="00430892">
        <w:rPr>
          <w:color w:val="000000"/>
          <w:kern w:val="2"/>
          <w:sz w:val="27"/>
          <w:szCs w:val="27"/>
        </w:rPr>
        <w:t xml:space="preserve"> </w:t>
      </w:r>
      <w:r w:rsidR="00DD390B">
        <w:rPr>
          <w:color w:val="000000"/>
          <w:kern w:val="2"/>
          <w:sz w:val="27"/>
          <w:szCs w:val="27"/>
        </w:rPr>
        <w:t xml:space="preserve">работы; </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sidR="00DD390B">
        <w:rPr>
          <w:color w:val="000000"/>
          <w:kern w:val="2"/>
          <w:sz w:val="27"/>
          <w:szCs w:val="27"/>
        </w:rPr>
        <w:t>, вспомогательного и прочего</w:t>
      </w:r>
      <w:r w:rsidRPr="00430892">
        <w:rPr>
          <w:color w:val="000000"/>
          <w:kern w:val="2"/>
          <w:sz w:val="27"/>
          <w:szCs w:val="27"/>
        </w:rPr>
        <w:t xml:space="preserve"> персонала</w:t>
      </w:r>
      <w:r w:rsidR="00C9662C">
        <w:rPr>
          <w:color w:val="000000"/>
          <w:kern w:val="2"/>
          <w:sz w:val="27"/>
          <w:szCs w:val="27"/>
        </w:rPr>
        <w:t>,</w:t>
      </w:r>
      <w:r w:rsidR="00DD390B">
        <w:rPr>
          <w:color w:val="000000"/>
          <w:kern w:val="2"/>
          <w:sz w:val="27"/>
          <w:szCs w:val="27"/>
        </w:rPr>
        <w:t xml:space="preserve">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r w:rsidRPr="00430892">
        <w:rPr>
          <w:i/>
          <w:color w:val="000000"/>
          <w:kern w:val="2"/>
          <w:sz w:val="27"/>
          <w:szCs w:val="27"/>
        </w:rPr>
        <w:t xml:space="preserve"> </w:t>
      </w:r>
    </w:p>
    <w:p w:rsidR="001A6290" w:rsidRPr="00430892" w:rsidRDefault="001A6290" w:rsidP="001A6290">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430892">
        <w:rPr>
          <w:i/>
          <w:color w:val="000000"/>
          <w:kern w:val="2"/>
          <w:sz w:val="27"/>
          <w:szCs w:val="27"/>
        </w:rPr>
        <w:t xml:space="preserve"> </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услуг связи;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транспортных услуг;</w:t>
      </w:r>
    </w:p>
    <w:p w:rsidR="001A6290" w:rsidRDefault="001A6290" w:rsidP="001A6290">
      <w:pPr>
        <w:ind w:firstLine="709"/>
        <w:jc w:val="both"/>
        <w:rPr>
          <w:color w:val="000000"/>
          <w:kern w:val="2"/>
          <w:sz w:val="27"/>
          <w:szCs w:val="27"/>
        </w:rPr>
      </w:pPr>
      <w:r w:rsidRPr="00430892">
        <w:rPr>
          <w:color w:val="000000"/>
          <w:kern w:val="2"/>
          <w:sz w:val="27"/>
          <w:szCs w:val="27"/>
        </w:rPr>
        <w:t>затраты на оплату</w:t>
      </w:r>
      <w:r w:rsidR="00DD390B">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DD390B" w:rsidRPr="00430892" w:rsidRDefault="00DD390B" w:rsidP="001A6290">
      <w:pPr>
        <w:ind w:firstLine="709"/>
        <w:jc w:val="both"/>
        <w:rPr>
          <w:color w:val="000000"/>
          <w:kern w:val="2"/>
          <w:sz w:val="27"/>
          <w:szCs w:val="27"/>
        </w:rPr>
      </w:pPr>
      <w:r>
        <w:rPr>
          <w:color w:val="000000"/>
          <w:kern w:val="2"/>
          <w:sz w:val="27"/>
          <w:szCs w:val="27"/>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w:t>
      </w:r>
      <w:r>
        <w:rPr>
          <w:color w:val="000000"/>
          <w:kern w:val="2"/>
          <w:sz w:val="27"/>
          <w:szCs w:val="27"/>
        </w:rPr>
        <w:lastRenderedPageBreak/>
        <w:t>начислениями на выплаты по оплате труда муниципальных учреждений клубного типа;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банков</w:t>
      </w:r>
      <w:r w:rsidR="00DD390B">
        <w:rPr>
          <w:color w:val="000000"/>
          <w:kern w:val="2"/>
          <w:sz w:val="27"/>
          <w:szCs w:val="27"/>
        </w:rPr>
        <w:t>ских услуг</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1A6290" w:rsidRPr="00430892" w:rsidRDefault="001A6290" w:rsidP="001A6290">
      <w:pPr>
        <w:tabs>
          <w:tab w:val="left" w:pos="851"/>
        </w:tabs>
        <w:autoSpaceDE w:val="0"/>
        <w:autoSpaceDN w:val="0"/>
        <w:adjustRightInd w:val="0"/>
        <w:ind w:firstLine="709"/>
        <w:jc w:val="both"/>
        <w:rPr>
          <w:sz w:val="27"/>
          <w:szCs w:val="27"/>
        </w:rPr>
      </w:pPr>
      <w:r w:rsidRPr="00430892">
        <w:rPr>
          <w:sz w:val="27"/>
          <w:szCs w:val="27"/>
        </w:rPr>
        <w:t>затраты на приобретение материалов для создания экспозиций, выставок;</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реквизита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Pr="00430892">
        <w:rPr>
          <w:color w:val="000000"/>
          <w:sz w:val="27"/>
          <w:szCs w:val="27"/>
        </w:rPr>
        <w:t>оплату</w:t>
      </w:r>
      <w:r w:rsidRPr="00430892">
        <w:rPr>
          <w:sz w:val="27"/>
          <w:szCs w:val="27"/>
        </w:rPr>
        <w:t xml:space="preserve">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художественному оформлению, сценографии мероприятий, зрелищно-развлекательны</w:t>
      </w:r>
      <w:r w:rsidR="00DD390B">
        <w:rPr>
          <w:sz w:val="27"/>
          <w:szCs w:val="27"/>
        </w:rPr>
        <w:t>х</w:t>
      </w:r>
      <w:r w:rsidRPr="00430892">
        <w:rPr>
          <w:sz w:val="27"/>
          <w:szCs w:val="27"/>
        </w:rPr>
        <w:t xml:space="preserve"> услуг при проведении культурных мероприятий муниципальными учреждениями клубного типа;</w:t>
      </w:r>
    </w:p>
    <w:p w:rsidR="001A6290" w:rsidRDefault="001A6290" w:rsidP="001A6290">
      <w:pPr>
        <w:tabs>
          <w:tab w:val="left" w:pos="851"/>
        </w:tabs>
        <w:autoSpaceDE w:val="0"/>
        <w:autoSpaceDN w:val="0"/>
        <w:adjustRightInd w:val="0"/>
        <w:ind w:firstLine="709"/>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r w:rsidR="00DD390B">
        <w:rPr>
          <w:sz w:val="27"/>
          <w:szCs w:val="27"/>
        </w:rPr>
        <w:t>;</w:t>
      </w:r>
    </w:p>
    <w:p w:rsidR="00DD390B" w:rsidRDefault="00DD390B" w:rsidP="001A6290">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DD390B" w:rsidRDefault="00DD390B" w:rsidP="001A6290">
      <w:pPr>
        <w:tabs>
          <w:tab w:val="left" w:pos="851"/>
        </w:tabs>
        <w:autoSpaceDE w:val="0"/>
        <w:autoSpaceDN w:val="0"/>
        <w:adjustRightInd w:val="0"/>
        <w:ind w:firstLine="709"/>
        <w:jc w:val="both"/>
        <w:rPr>
          <w:sz w:val="27"/>
          <w:szCs w:val="27"/>
        </w:rPr>
      </w:pPr>
      <w:r>
        <w:rPr>
          <w:sz w:val="27"/>
          <w:szCs w:val="27"/>
        </w:rPr>
        <w:t>затраты на оплату работ и услуг при организации и эксплуатации мультимедийных,</w:t>
      </w:r>
      <w:r w:rsidR="000B0292">
        <w:rPr>
          <w:sz w:val="27"/>
          <w:szCs w:val="27"/>
        </w:rPr>
        <w:t xml:space="preserve"> копийных выставок и тематических экспозиций;</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захоронение биоматериалов;</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оплату услуг прачечных;</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приобретение бланков строгой отчетности;</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производственного контроля;</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лабораторных исследований, в случае отсутствия бактериологических и вирусологических лабораторий;</w:t>
      </w:r>
    </w:p>
    <w:p w:rsidR="000B0292" w:rsidRDefault="000B0292" w:rsidP="001A6290">
      <w:pPr>
        <w:tabs>
          <w:tab w:val="left" w:pos="851"/>
        </w:tabs>
        <w:autoSpaceDE w:val="0"/>
        <w:autoSpaceDN w:val="0"/>
        <w:adjustRightInd w:val="0"/>
        <w:ind w:firstLine="709"/>
        <w:jc w:val="both"/>
        <w:rPr>
          <w:sz w:val="27"/>
          <w:szCs w:val="27"/>
        </w:rPr>
      </w:pPr>
      <w:r>
        <w:rPr>
          <w:sz w:val="27"/>
          <w:szCs w:val="27"/>
        </w:rPr>
        <w:lastRenderedPageBreak/>
        <w:t>затраты на исследование эпидемиологической обстановки особо охраняемых природных территорий;</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утилизацию биологических отходов;</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приобретение топлива для котельных;</w:t>
      </w:r>
    </w:p>
    <w:p w:rsidR="000B0292" w:rsidRPr="00430892" w:rsidRDefault="000B0292" w:rsidP="001A6290">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0B0292" w:rsidRDefault="000B0292" w:rsidP="001A6290">
      <w:pPr>
        <w:ind w:firstLine="709"/>
        <w:jc w:val="both"/>
        <w:rPr>
          <w:color w:val="000000"/>
          <w:kern w:val="2"/>
          <w:sz w:val="27"/>
          <w:szCs w:val="27"/>
        </w:rPr>
      </w:pPr>
    </w:p>
    <w:p w:rsidR="003D60BA" w:rsidRPr="00B32232" w:rsidRDefault="003D60BA" w:rsidP="003D60BA">
      <w:pPr>
        <w:tabs>
          <w:tab w:val="left" w:pos="0"/>
        </w:tabs>
        <w:ind w:firstLine="709"/>
        <w:jc w:val="both"/>
        <w:rPr>
          <w:color w:val="000000"/>
          <w:kern w:val="2"/>
          <w:szCs w:val="28"/>
        </w:rPr>
      </w:pPr>
      <w:r>
        <w:rPr>
          <w:color w:val="000000"/>
          <w:kern w:val="2"/>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w:t>
      </w:r>
      <w:r w:rsidR="00C275E4">
        <w:rPr>
          <w:color w:val="000000"/>
          <w:kern w:val="2"/>
          <w:szCs w:val="28"/>
        </w:rPr>
        <w:t>Андреево-Мелентьевского сельского поселения</w:t>
      </w:r>
      <w:r>
        <w:rPr>
          <w:color w:val="000000"/>
          <w:kern w:val="2"/>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w:t>
      </w:r>
      <w:r w:rsidR="00E03FDD">
        <w:rPr>
          <w:color w:val="000000"/>
          <w:kern w:val="2"/>
          <w:szCs w:val="28"/>
        </w:rPr>
        <w:t>том 3.15 настоящего Положения.</w:t>
      </w:r>
    </w:p>
    <w:p w:rsidR="001A6290" w:rsidRPr="00430892" w:rsidRDefault="001A6290" w:rsidP="001A6290">
      <w:pPr>
        <w:ind w:firstLine="709"/>
        <w:jc w:val="both"/>
        <w:rPr>
          <w:b/>
          <w:color w:val="000000"/>
          <w:kern w:val="2"/>
          <w:sz w:val="27"/>
          <w:szCs w:val="27"/>
          <w:u w:val="single"/>
        </w:rPr>
      </w:pPr>
      <w:r w:rsidRPr="00430892">
        <w:rPr>
          <w:color w:val="000000"/>
          <w:kern w:val="2"/>
          <w:sz w:val="27"/>
          <w:szCs w:val="27"/>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3.17.</w:t>
      </w:r>
      <w:r w:rsidRPr="00430892">
        <w:rPr>
          <w:color w:val="000000"/>
          <w:kern w:val="2"/>
          <w:sz w:val="27"/>
          <w:szCs w:val="27"/>
          <w:lang w:val="en-US"/>
        </w:rPr>
        <w:t> </w:t>
      </w:r>
      <w:r w:rsidRPr="00430892">
        <w:rPr>
          <w:color w:val="000000"/>
          <w:kern w:val="2"/>
          <w:sz w:val="27"/>
          <w:szCs w:val="27"/>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1A6290" w:rsidRDefault="001A6290" w:rsidP="001A6290">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A6290" w:rsidRPr="00430892" w:rsidRDefault="001A6290" w:rsidP="001A6290">
      <w:pPr>
        <w:ind w:firstLine="709"/>
        <w:jc w:val="both"/>
        <w:rPr>
          <w:color w:val="000000"/>
          <w:kern w:val="2"/>
          <w:sz w:val="27"/>
          <w:szCs w:val="27"/>
        </w:rPr>
      </w:pPr>
      <w:r>
        <w:rPr>
          <w:color w:val="000000"/>
          <w:kern w:val="2"/>
          <w:sz w:val="27"/>
          <w:szCs w:val="27"/>
        </w:rPr>
        <w:t xml:space="preserve">При расчете коэффициента платной деятельности не учитываются поступления в виде целевых субсидий, предоставляемых из бюджета </w:t>
      </w:r>
      <w:r w:rsidR="00C275E4">
        <w:rPr>
          <w:color w:val="000000"/>
          <w:kern w:val="2"/>
          <w:sz w:val="27"/>
          <w:szCs w:val="27"/>
        </w:rPr>
        <w:t>Андреево-Мелентьевского сельского поселения</w:t>
      </w:r>
      <w:r>
        <w:rPr>
          <w:color w:val="000000"/>
          <w:kern w:val="2"/>
          <w:sz w:val="27"/>
          <w:szCs w:val="27"/>
        </w:rPr>
        <w:t xml:space="preserve">, пожертвований, прочих безвозмездных поступлений от физических и юридических лиц, а также средства, поступающие в </w:t>
      </w:r>
      <w:r>
        <w:rPr>
          <w:color w:val="000000"/>
          <w:kern w:val="2"/>
          <w:sz w:val="27"/>
          <w:szCs w:val="27"/>
        </w:rPr>
        <w:lastRenderedPageBreak/>
        <w:t>порядке возмещения расходов, понесенных в связи с эксплуатацией муниципального имущества, переданного в аренду (безвозмездное пользование.</w:t>
      </w:r>
    </w:p>
    <w:p w:rsidR="001A6290" w:rsidRPr="00430892" w:rsidRDefault="001A6290" w:rsidP="001A6290">
      <w:pPr>
        <w:ind w:firstLine="709"/>
        <w:jc w:val="both"/>
        <w:rPr>
          <w:color w:val="000000"/>
          <w:kern w:val="2"/>
          <w:sz w:val="27"/>
          <w:szCs w:val="27"/>
        </w:rPr>
      </w:pPr>
      <w:r w:rsidRPr="00430892">
        <w:rPr>
          <w:color w:val="000000"/>
          <w:kern w:val="2"/>
          <w:sz w:val="27"/>
          <w:szCs w:val="27"/>
        </w:rPr>
        <w:t>3.18.</w:t>
      </w:r>
      <w:r w:rsidRPr="00430892">
        <w:rPr>
          <w:color w:val="000000"/>
          <w:kern w:val="2"/>
          <w:sz w:val="27"/>
          <w:szCs w:val="27"/>
          <w:lang w:val="en-US"/>
        </w:rPr>
        <w:t> </w:t>
      </w:r>
      <w:r w:rsidRPr="00430892">
        <w:rPr>
          <w:color w:val="000000"/>
          <w:kern w:val="2"/>
          <w:sz w:val="27"/>
          <w:szCs w:val="27"/>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1A6290" w:rsidRPr="00430892" w:rsidRDefault="001A6290" w:rsidP="001A6290">
      <w:pPr>
        <w:ind w:firstLine="709"/>
        <w:jc w:val="both"/>
        <w:rPr>
          <w:color w:val="000000"/>
          <w:kern w:val="2"/>
          <w:sz w:val="27"/>
          <w:szCs w:val="27"/>
        </w:rPr>
      </w:pPr>
      <w:r w:rsidRPr="00430892">
        <w:rPr>
          <w:color w:val="000000"/>
          <w:kern w:val="2"/>
          <w:sz w:val="27"/>
          <w:szCs w:val="27"/>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1A6290" w:rsidRPr="00430892" w:rsidRDefault="001A6290" w:rsidP="001A6290">
      <w:pPr>
        <w:ind w:firstLine="709"/>
        <w:jc w:val="both"/>
        <w:rPr>
          <w:color w:val="000000"/>
          <w:kern w:val="2"/>
          <w:sz w:val="27"/>
          <w:szCs w:val="27"/>
        </w:rPr>
      </w:pPr>
      <w:r w:rsidRPr="00430892">
        <w:rPr>
          <w:color w:val="000000"/>
          <w:kern w:val="2"/>
          <w:sz w:val="27"/>
          <w:szCs w:val="27"/>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3.19.</w:t>
      </w:r>
      <w:r w:rsidRPr="00430892">
        <w:rPr>
          <w:color w:val="000000"/>
          <w:kern w:val="2"/>
          <w:sz w:val="27"/>
          <w:szCs w:val="27"/>
          <w:lang w:val="en-US"/>
        </w:rPr>
        <w:t> </w:t>
      </w:r>
      <w:r w:rsidRPr="00430892">
        <w:rPr>
          <w:color w:val="000000"/>
          <w:kern w:val="2"/>
          <w:sz w:val="27"/>
          <w:szCs w:val="27"/>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1A6290" w:rsidRPr="00430892" w:rsidRDefault="001A6290" w:rsidP="001A6290">
      <w:pPr>
        <w:ind w:firstLine="709"/>
        <w:jc w:val="both"/>
        <w:rPr>
          <w:color w:val="000000"/>
          <w:kern w:val="2"/>
          <w:sz w:val="27"/>
          <w:szCs w:val="27"/>
        </w:rPr>
      </w:pPr>
      <w:r w:rsidRPr="00430892">
        <w:rPr>
          <w:color w:val="000000"/>
          <w:kern w:val="2"/>
          <w:sz w:val="27"/>
          <w:szCs w:val="27"/>
        </w:rPr>
        <w:t>3.20.</w:t>
      </w:r>
      <w:r w:rsidRPr="00430892">
        <w:rPr>
          <w:color w:val="000000"/>
          <w:kern w:val="2"/>
          <w:sz w:val="27"/>
          <w:szCs w:val="27"/>
          <w:lang w:val="en-US"/>
        </w:rPr>
        <w:t> </w:t>
      </w:r>
      <w:r w:rsidRPr="00430892">
        <w:rPr>
          <w:color w:val="000000"/>
          <w:kern w:val="2"/>
          <w:sz w:val="27"/>
          <w:szCs w:val="27"/>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3.21.</w:t>
      </w:r>
      <w:r w:rsidRPr="00430892">
        <w:rPr>
          <w:color w:val="000000"/>
          <w:kern w:val="2"/>
          <w:sz w:val="27"/>
          <w:szCs w:val="27"/>
          <w:lang w:val="en-US"/>
        </w:rPr>
        <w:t> </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очередной финансовый год и плановый период.</w:t>
      </w:r>
    </w:p>
    <w:p w:rsidR="001A6290" w:rsidRPr="00430892" w:rsidRDefault="001A6290" w:rsidP="001A6290">
      <w:pPr>
        <w:ind w:firstLine="709"/>
        <w:jc w:val="both"/>
        <w:rPr>
          <w:color w:val="000000"/>
          <w:kern w:val="2"/>
          <w:sz w:val="27"/>
          <w:szCs w:val="27"/>
        </w:rPr>
      </w:pPr>
      <w:r w:rsidRPr="00430892">
        <w:rPr>
          <w:color w:val="000000"/>
          <w:kern w:val="2"/>
          <w:sz w:val="27"/>
          <w:szCs w:val="27"/>
        </w:rPr>
        <w:t>3.22.</w:t>
      </w:r>
      <w:r w:rsidRPr="00430892">
        <w:rPr>
          <w:color w:val="000000"/>
          <w:kern w:val="2"/>
          <w:sz w:val="27"/>
          <w:szCs w:val="27"/>
          <w:lang w:val="en-US"/>
        </w:rPr>
        <w:t> </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указанные цели.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1A6290" w:rsidRPr="00430892" w:rsidRDefault="001A6290" w:rsidP="001A6290">
      <w:pPr>
        <w:ind w:firstLine="709"/>
        <w:jc w:val="both"/>
        <w:rPr>
          <w:color w:val="000000"/>
          <w:kern w:val="2"/>
          <w:sz w:val="27"/>
          <w:szCs w:val="27"/>
        </w:rPr>
      </w:pPr>
      <w:r w:rsidRPr="00430892">
        <w:rPr>
          <w:color w:val="000000"/>
          <w:kern w:val="2"/>
          <w:sz w:val="27"/>
          <w:szCs w:val="27"/>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A6290" w:rsidRPr="00430892" w:rsidRDefault="001A6290" w:rsidP="001A6290">
      <w:pPr>
        <w:ind w:firstLine="709"/>
        <w:jc w:val="both"/>
        <w:rPr>
          <w:b/>
          <w:color w:val="000000"/>
          <w:kern w:val="2"/>
          <w:sz w:val="27"/>
          <w:szCs w:val="27"/>
          <w:u w:val="single"/>
        </w:rPr>
      </w:pPr>
      <w:r w:rsidRPr="00430892">
        <w:rPr>
          <w:color w:val="000000"/>
          <w:kern w:val="2"/>
          <w:sz w:val="27"/>
          <w:szCs w:val="27"/>
        </w:rPr>
        <w:t>3.23.</w:t>
      </w:r>
      <w:r w:rsidRPr="00430892">
        <w:rPr>
          <w:color w:val="000000"/>
          <w:kern w:val="2"/>
          <w:sz w:val="27"/>
          <w:szCs w:val="27"/>
          <w:lang w:val="en-US"/>
        </w:rPr>
        <w:t> </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430892">
        <w:rPr>
          <w:b/>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1A6290" w:rsidRDefault="001A6290" w:rsidP="001A6290">
      <w:pPr>
        <w:ind w:firstLine="709"/>
        <w:jc w:val="both"/>
        <w:rPr>
          <w:color w:val="000000"/>
          <w:kern w:val="2"/>
          <w:sz w:val="27"/>
          <w:szCs w:val="27"/>
        </w:rPr>
      </w:pPr>
      <w:r w:rsidRPr="00430892">
        <w:rPr>
          <w:color w:val="000000"/>
          <w:kern w:val="2"/>
          <w:sz w:val="27"/>
          <w:szCs w:val="27"/>
        </w:rPr>
        <w:t>3.24.</w:t>
      </w:r>
      <w:r w:rsidRPr="00430892">
        <w:rPr>
          <w:color w:val="000000"/>
          <w:kern w:val="2"/>
          <w:sz w:val="27"/>
          <w:szCs w:val="27"/>
          <w:lang w:val="en-US"/>
        </w:rPr>
        <w:t> </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A6290" w:rsidRDefault="001A6290" w:rsidP="001A6290">
      <w:pPr>
        <w:ind w:firstLine="709"/>
        <w:jc w:val="both"/>
        <w:rPr>
          <w:color w:val="000000"/>
          <w:kern w:val="2"/>
          <w:sz w:val="27"/>
          <w:szCs w:val="27"/>
        </w:rPr>
      </w:pPr>
      <w:r>
        <w:rPr>
          <w:color w:val="000000"/>
          <w:kern w:val="2"/>
          <w:sz w:val="27"/>
          <w:szCs w:val="27"/>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 </w:t>
      </w:r>
      <w:r w:rsidR="00C275E4">
        <w:rPr>
          <w:color w:val="000000"/>
          <w:kern w:val="2"/>
          <w:sz w:val="27"/>
          <w:szCs w:val="27"/>
        </w:rPr>
        <w:t>Андреево-Мелентьевского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1A6290" w:rsidRDefault="001A6290" w:rsidP="001A6290">
      <w:pPr>
        <w:ind w:firstLine="709"/>
        <w:jc w:val="both"/>
        <w:rPr>
          <w:color w:val="000000"/>
          <w:kern w:val="2"/>
          <w:sz w:val="27"/>
          <w:szCs w:val="27"/>
        </w:rPr>
      </w:pPr>
      <w:r>
        <w:rPr>
          <w:color w:val="000000"/>
          <w:kern w:val="2"/>
          <w:sz w:val="27"/>
          <w:szCs w:val="27"/>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1A6290" w:rsidRDefault="001A6290" w:rsidP="001A6290">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по установленным в нем основаниям неиспользорванные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C275E4">
        <w:rPr>
          <w:color w:val="000000"/>
          <w:kern w:val="2"/>
          <w:sz w:val="27"/>
          <w:szCs w:val="27"/>
        </w:rPr>
        <w:t>Андреево-Мелентьевского сельского поселения</w:t>
      </w:r>
      <w:r>
        <w:rPr>
          <w:color w:val="000000"/>
          <w:kern w:val="2"/>
          <w:sz w:val="27"/>
          <w:szCs w:val="27"/>
        </w:rPr>
        <w:t xml:space="preserve"> и учитываются в порядке, установленном для учета сумм возврата дебиторской задолженности. </w:t>
      </w:r>
    </w:p>
    <w:p w:rsidR="001A6290" w:rsidRPr="00430892" w:rsidRDefault="001A6290" w:rsidP="001A6290">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3.25.</w:t>
      </w:r>
      <w:r w:rsidRPr="00430892">
        <w:rPr>
          <w:color w:val="000000"/>
          <w:kern w:val="2"/>
          <w:sz w:val="27"/>
          <w:szCs w:val="27"/>
          <w:lang w:val="en-US"/>
        </w:rPr>
        <w:t> </w:t>
      </w:r>
      <w:r w:rsidRPr="00430892">
        <w:rPr>
          <w:color w:val="000000"/>
          <w:kern w:val="2"/>
          <w:sz w:val="27"/>
          <w:szCs w:val="27"/>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3.26.</w:t>
      </w:r>
      <w:r w:rsidRPr="00430892">
        <w:rPr>
          <w:color w:val="000000"/>
          <w:kern w:val="2"/>
          <w:sz w:val="27"/>
          <w:szCs w:val="27"/>
          <w:lang w:val="en-US"/>
        </w:rPr>
        <w:t> </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Типовая форма соглашения, подготовленная органом, осуществляющим функции и полномочия учредителя в отношении муниципальных бюджетных и автономных учреждений, на основании примерной формы соглашения, согласовывается с Финансовым управлением </w:t>
      </w:r>
      <w:r w:rsidR="008858AE">
        <w:rPr>
          <w:color w:val="000000"/>
          <w:kern w:val="2"/>
          <w:sz w:val="27"/>
          <w:szCs w:val="27"/>
        </w:rPr>
        <w:t>Неклиновского района</w:t>
      </w:r>
      <w:r w:rsidRPr="00430892">
        <w:rPr>
          <w:color w:val="000000"/>
          <w:kern w:val="2"/>
          <w:sz w:val="27"/>
          <w:szCs w:val="27"/>
        </w:rPr>
        <w:t>. В случае внесения изменений в типовую форму соглашения изменения подлежат согласованию с Финансовым управлением</w:t>
      </w:r>
      <w:r w:rsidR="008858AE">
        <w:rPr>
          <w:color w:val="000000"/>
          <w:kern w:val="2"/>
          <w:sz w:val="27"/>
          <w:szCs w:val="27"/>
        </w:rPr>
        <w:t xml:space="preserve"> Неклиновского района</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3.27.</w:t>
      </w:r>
      <w:r w:rsidRPr="00430892">
        <w:rPr>
          <w:color w:val="000000"/>
          <w:kern w:val="2"/>
          <w:sz w:val="27"/>
          <w:szCs w:val="27"/>
          <w:lang w:val="en-US"/>
        </w:rPr>
        <w:t> </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1A6290" w:rsidRPr="00823810"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Требования, установленные настоящим пунктом, не распространяются</w:t>
      </w:r>
      <w:r>
        <w:rPr>
          <w:color w:val="000000"/>
          <w:kern w:val="2"/>
          <w:sz w:val="27"/>
          <w:szCs w:val="27"/>
        </w:rPr>
        <w:t>:</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3.28.</w:t>
      </w:r>
      <w:r w:rsidRPr="00430892">
        <w:rPr>
          <w:color w:val="000000"/>
          <w:kern w:val="2"/>
          <w:sz w:val="27"/>
          <w:szCs w:val="27"/>
          <w:lang w:val="en-US"/>
        </w:rPr>
        <w:t> </w:t>
      </w:r>
      <w:r w:rsidRPr="00430892">
        <w:rPr>
          <w:color w:val="000000"/>
          <w:kern w:val="2"/>
          <w:sz w:val="27"/>
          <w:szCs w:val="27"/>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Pr>
          <w:color w:val="000000"/>
          <w:kern w:val="2"/>
          <w:sz w:val="27"/>
          <w:szCs w:val="27"/>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C275E4">
        <w:rPr>
          <w:color w:val="000000"/>
          <w:kern w:val="2"/>
          <w:sz w:val="27"/>
          <w:szCs w:val="27"/>
        </w:rPr>
        <w:t>Андреево-Мелентьевского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3.29.</w:t>
      </w:r>
      <w:r w:rsidRPr="00430892">
        <w:rPr>
          <w:color w:val="000000"/>
          <w:kern w:val="2"/>
          <w:sz w:val="27"/>
          <w:szCs w:val="27"/>
          <w:lang w:val="en-US"/>
        </w:rPr>
        <w:t> </w:t>
      </w:r>
      <w:r w:rsidRPr="00430892">
        <w:rPr>
          <w:color w:val="000000"/>
          <w:kern w:val="2"/>
          <w:sz w:val="27"/>
          <w:szCs w:val="27"/>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Правила осуществления контроля органами, осуществляющими функции и полномочия учредителя, и главными распорядителями средств бюджета </w:t>
      </w:r>
      <w:r w:rsidR="00C275E4">
        <w:rPr>
          <w:color w:val="000000"/>
          <w:kern w:val="2"/>
          <w:sz w:val="27"/>
          <w:szCs w:val="27"/>
        </w:rPr>
        <w:t>Андреево-Мелентьевского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3.30. Порядок возврата субсидий в объеме, который соответствует показателям муниципального задания, которые не были достигнуты</w:t>
      </w:r>
      <w:r>
        <w:rPr>
          <w:color w:val="000000"/>
          <w:kern w:val="2"/>
          <w:sz w:val="27"/>
          <w:szCs w:val="27"/>
        </w:rPr>
        <w:t xml:space="preserve"> (с учетом допустимых (возможных) отклонений), в случае, если муниципальное задание является не выполненным</w:t>
      </w:r>
      <w:r w:rsidRPr="00430892">
        <w:rPr>
          <w:color w:val="000000"/>
          <w:kern w:val="2"/>
          <w:sz w:val="27"/>
          <w:szCs w:val="27"/>
        </w:rPr>
        <w:t xml:space="preserve">, устанавливается постановлением Администрации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о мерах </w:t>
      </w:r>
      <w:r w:rsidR="007B6D33">
        <w:rPr>
          <w:color w:val="000000"/>
          <w:kern w:val="2"/>
          <w:sz w:val="27"/>
          <w:szCs w:val="27"/>
        </w:rPr>
        <w:t>по обеспечению исполнения</w:t>
      </w:r>
      <w:r w:rsidRPr="00430892">
        <w:rPr>
          <w:color w:val="000000"/>
          <w:kern w:val="2"/>
          <w:sz w:val="27"/>
          <w:szCs w:val="27"/>
        </w:rPr>
        <w:t xml:space="preserve"> бюджет</w:t>
      </w:r>
      <w:r w:rsidR="007B6D33">
        <w:rPr>
          <w:color w:val="000000"/>
          <w:kern w:val="2"/>
          <w:sz w:val="27"/>
          <w:szCs w:val="27"/>
        </w:rPr>
        <w:t>а</w:t>
      </w:r>
      <w:r w:rsidRPr="00430892">
        <w:rPr>
          <w:color w:val="000000"/>
          <w:kern w:val="2"/>
          <w:sz w:val="27"/>
          <w:szCs w:val="27"/>
        </w:rPr>
        <w:t xml:space="preserve">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00CD2D22">
        <w:rPr>
          <w:color w:val="000000"/>
          <w:kern w:val="2"/>
          <w:sz w:val="27"/>
          <w:szCs w:val="27"/>
        </w:rPr>
        <w:t>»</w:t>
      </w: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r w:rsidRPr="00430892">
        <w:rPr>
          <w:sz w:val="27"/>
          <w:szCs w:val="27"/>
        </w:rPr>
        <w:t xml:space="preserve">Начальник отдела </w:t>
      </w:r>
      <w:r w:rsidR="005541AB">
        <w:rPr>
          <w:sz w:val="27"/>
          <w:szCs w:val="27"/>
        </w:rPr>
        <w:t xml:space="preserve">экономики и </w:t>
      </w:r>
    </w:p>
    <w:p w:rsidR="001A6290" w:rsidRPr="00430892" w:rsidRDefault="005541AB" w:rsidP="001A6290">
      <w:pPr>
        <w:rPr>
          <w:sz w:val="27"/>
          <w:szCs w:val="27"/>
        </w:rPr>
      </w:pPr>
      <w:r>
        <w:rPr>
          <w:sz w:val="27"/>
          <w:szCs w:val="27"/>
        </w:rPr>
        <w:t>финансов а</w:t>
      </w:r>
      <w:r w:rsidR="001A6290" w:rsidRPr="00430892">
        <w:rPr>
          <w:sz w:val="27"/>
          <w:szCs w:val="27"/>
        </w:rPr>
        <w:t xml:space="preserve">дминистрации </w:t>
      </w:r>
    </w:p>
    <w:p w:rsidR="001A6290" w:rsidRPr="00430892" w:rsidRDefault="00C275E4" w:rsidP="001A6290">
      <w:pPr>
        <w:rPr>
          <w:sz w:val="27"/>
          <w:szCs w:val="27"/>
        </w:rPr>
      </w:pPr>
      <w:r>
        <w:rPr>
          <w:sz w:val="27"/>
          <w:szCs w:val="27"/>
        </w:rPr>
        <w:t>Андреево-Мелентьевского сельского поселения</w:t>
      </w:r>
      <w:r w:rsidR="001A6290" w:rsidRPr="00430892">
        <w:rPr>
          <w:sz w:val="27"/>
          <w:szCs w:val="27"/>
        </w:rPr>
        <w:tab/>
      </w:r>
      <w:r w:rsidR="001A6290" w:rsidRPr="00430892">
        <w:rPr>
          <w:sz w:val="27"/>
          <w:szCs w:val="27"/>
        </w:rPr>
        <w:tab/>
      </w:r>
      <w:r w:rsidR="005541AB">
        <w:rPr>
          <w:sz w:val="27"/>
          <w:szCs w:val="27"/>
        </w:rPr>
        <w:t xml:space="preserve">                      А.</w:t>
      </w:r>
      <w:r w:rsidR="001A6290" w:rsidRPr="00430892">
        <w:rPr>
          <w:sz w:val="27"/>
          <w:szCs w:val="27"/>
        </w:rPr>
        <w:t>С.</w:t>
      </w:r>
      <w:r w:rsidR="005541AB">
        <w:rPr>
          <w:sz w:val="27"/>
          <w:szCs w:val="27"/>
        </w:rPr>
        <w:t xml:space="preserve"> Айрапетян</w:t>
      </w:r>
    </w:p>
    <w:p w:rsidR="008467D6" w:rsidRDefault="008467D6" w:rsidP="00B61428">
      <w:pPr>
        <w:rPr>
          <w:szCs w:val="28"/>
        </w:rPr>
      </w:pPr>
    </w:p>
    <w:sectPr w:rsidR="008467D6" w:rsidSect="00CF0D59">
      <w:headerReference w:type="even" r:id="rId9"/>
      <w:headerReference w:type="default" r:id="rId10"/>
      <w:pgSz w:w="11906" w:h="16838"/>
      <w:pgMar w:top="709" w:right="707" w:bottom="426"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45FB" w:rsidRDefault="002745FB">
      <w:r>
        <w:separator/>
      </w:r>
    </w:p>
  </w:endnote>
  <w:endnote w:type="continuationSeparator" w:id="1">
    <w:p w:rsidR="002745FB" w:rsidRDefault="002745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45FB" w:rsidRDefault="002745FB">
      <w:r>
        <w:separator/>
      </w:r>
    </w:p>
  </w:footnote>
  <w:footnote w:type="continuationSeparator" w:id="1">
    <w:p w:rsidR="002745FB" w:rsidRDefault="002745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196990">
    <w:pPr>
      <w:pStyle w:val="a7"/>
      <w:framePr w:wrap="around" w:vAnchor="text" w:hAnchor="margin" w:xAlign="center" w:y="1"/>
      <w:rPr>
        <w:rStyle w:val="a9"/>
      </w:rPr>
    </w:pPr>
    <w:r>
      <w:rPr>
        <w:rStyle w:val="a9"/>
      </w:rPr>
      <w:fldChar w:fldCharType="begin"/>
    </w:r>
    <w:r w:rsidR="00066BD1">
      <w:rPr>
        <w:rStyle w:val="a9"/>
      </w:rPr>
      <w:instrText xml:space="preserve">PAGE  </w:instrText>
    </w:r>
    <w:r>
      <w:rPr>
        <w:rStyle w:val="a9"/>
      </w:rPr>
      <w:fldChar w:fldCharType="separate"/>
    </w:r>
    <w:r w:rsidR="00066BD1">
      <w:rPr>
        <w:rStyle w:val="a9"/>
        <w:noProof/>
      </w:rPr>
      <w:t>2</w:t>
    </w:r>
    <w:r>
      <w:rPr>
        <w:rStyle w:val="a9"/>
      </w:rPr>
      <w:fldChar w:fldCharType="end"/>
    </w:r>
  </w:p>
  <w:p w:rsidR="00066BD1" w:rsidRDefault="00066B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196990">
    <w:pPr>
      <w:pStyle w:val="a7"/>
      <w:framePr w:wrap="around" w:vAnchor="text" w:hAnchor="margin" w:xAlign="center" w:y="1"/>
      <w:rPr>
        <w:rStyle w:val="a9"/>
      </w:rPr>
    </w:pPr>
    <w:r>
      <w:rPr>
        <w:rStyle w:val="a9"/>
      </w:rPr>
      <w:fldChar w:fldCharType="begin"/>
    </w:r>
    <w:r w:rsidR="00066BD1">
      <w:rPr>
        <w:rStyle w:val="a9"/>
      </w:rPr>
      <w:instrText xml:space="preserve">PAGE  </w:instrText>
    </w:r>
    <w:r>
      <w:rPr>
        <w:rStyle w:val="a9"/>
      </w:rPr>
      <w:fldChar w:fldCharType="separate"/>
    </w:r>
    <w:r w:rsidR="00066BD1">
      <w:rPr>
        <w:rStyle w:val="a9"/>
        <w:noProof/>
      </w:rPr>
      <w:t>2</w:t>
    </w:r>
    <w:r>
      <w:rPr>
        <w:rStyle w:val="a9"/>
      </w:rPr>
      <w:fldChar w:fldCharType="end"/>
    </w:r>
  </w:p>
  <w:p w:rsidR="00066BD1" w:rsidRDefault="00066B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D5" w:rsidRPr="00AB65D5" w:rsidRDefault="00196990">
    <w:pPr>
      <w:pStyle w:val="a7"/>
      <w:jc w:val="right"/>
      <w:rPr>
        <w:sz w:val="20"/>
      </w:rPr>
    </w:pPr>
    <w:r w:rsidRPr="00AB65D5">
      <w:rPr>
        <w:sz w:val="20"/>
      </w:rPr>
      <w:fldChar w:fldCharType="begin"/>
    </w:r>
    <w:r w:rsidR="00AB65D5" w:rsidRPr="00AB65D5">
      <w:rPr>
        <w:sz w:val="20"/>
      </w:rPr>
      <w:instrText>PAGE   \* MERGEFORMAT</w:instrText>
    </w:r>
    <w:r w:rsidRPr="00AB65D5">
      <w:rPr>
        <w:sz w:val="20"/>
      </w:rPr>
      <w:fldChar w:fldCharType="separate"/>
    </w:r>
    <w:r w:rsidR="008858AE">
      <w:rPr>
        <w:noProof/>
        <w:sz w:val="20"/>
      </w:rPr>
      <w:t>15</w:t>
    </w:r>
    <w:r w:rsidRPr="00AB65D5">
      <w:rPr>
        <w:sz w:val="20"/>
      </w:rPr>
      <w:fldChar w:fldCharType="end"/>
    </w:r>
  </w:p>
  <w:p w:rsidR="00C06BA8" w:rsidRDefault="00C06B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2">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3">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4">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4"/>
  </w:num>
  <w:num w:numId="2">
    <w:abstractNumId w:val="17"/>
  </w:num>
  <w:num w:numId="3">
    <w:abstractNumId w:val="22"/>
  </w:num>
  <w:num w:numId="4">
    <w:abstractNumId w:val="6"/>
  </w:num>
  <w:num w:numId="5">
    <w:abstractNumId w:val="27"/>
  </w:num>
  <w:num w:numId="6">
    <w:abstractNumId w:val="15"/>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3"/>
  </w:num>
  <w:num w:numId="17">
    <w:abstractNumId w:val="26"/>
  </w:num>
  <w:num w:numId="18">
    <w:abstractNumId w:val="16"/>
  </w:num>
  <w:num w:numId="19">
    <w:abstractNumId w:val="10"/>
  </w:num>
  <w:num w:numId="20">
    <w:abstractNumId w:val="18"/>
  </w:num>
  <w:num w:numId="21">
    <w:abstractNumId w:val="5"/>
  </w:num>
  <w:num w:numId="22">
    <w:abstractNumId w:val="21"/>
  </w:num>
  <w:num w:numId="23">
    <w:abstractNumId w:val="14"/>
  </w:num>
  <w:num w:numId="24">
    <w:abstractNumId w:val="12"/>
  </w:num>
  <w:num w:numId="25">
    <w:abstractNumId w:val="20"/>
  </w:num>
  <w:num w:numId="26">
    <w:abstractNumId w:val="7"/>
  </w:num>
  <w:num w:numId="27">
    <w:abstractNumId w:val="19"/>
  </w:num>
  <w:num w:numId="28">
    <w:abstractNumId w:val="11"/>
  </w:num>
  <w:num w:numId="29">
    <w:abstractNumId w:val="9"/>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31"/>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0"/>
    <w:footnote w:id="1"/>
  </w:footnotePr>
  <w:endnotePr>
    <w:endnote w:id="0"/>
    <w:endnote w:id="1"/>
  </w:endnotePr>
  <w:compat/>
  <w:rsids>
    <w:rsidRoot w:val="00E22EE8"/>
    <w:rsid w:val="00004B63"/>
    <w:rsid w:val="0000529D"/>
    <w:rsid w:val="00007A14"/>
    <w:rsid w:val="0001549A"/>
    <w:rsid w:val="00017A5F"/>
    <w:rsid w:val="00045A25"/>
    <w:rsid w:val="00045B94"/>
    <w:rsid w:val="00052E2E"/>
    <w:rsid w:val="00052F0C"/>
    <w:rsid w:val="00057480"/>
    <w:rsid w:val="00066BD1"/>
    <w:rsid w:val="00070B6A"/>
    <w:rsid w:val="00073883"/>
    <w:rsid w:val="00075596"/>
    <w:rsid w:val="000824EF"/>
    <w:rsid w:val="00083231"/>
    <w:rsid w:val="00083A50"/>
    <w:rsid w:val="000873CE"/>
    <w:rsid w:val="000B0292"/>
    <w:rsid w:val="000B6C8D"/>
    <w:rsid w:val="000D3433"/>
    <w:rsid w:val="000D7186"/>
    <w:rsid w:val="000D7320"/>
    <w:rsid w:val="000D7547"/>
    <w:rsid w:val="000E044B"/>
    <w:rsid w:val="000E0714"/>
    <w:rsid w:val="000E4328"/>
    <w:rsid w:val="000F4C9C"/>
    <w:rsid w:val="00122E59"/>
    <w:rsid w:val="00123778"/>
    <w:rsid w:val="0012387B"/>
    <w:rsid w:val="0013283F"/>
    <w:rsid w:val="0014176B"/>
    <w:rsid w:val="00141A85"/>
    <w:rsid w:val="00142450"/>
    <w:rsid w:val="00153C49"/>
    <w:rsid w:val="00162008"/>
    <w:rsid w:val="00164082"/>
    <w:rsid w:val="00180904"/>
    <w:rsid w:val="0019082A"/>
    <w:rsid w:val="001958F1"/>
    <w:rsid w:val="00196990"/>
    <w:rsid w:val="00197170"/>
    <w:rsid w:val="00197D30"/>
    <w:rsid w:val="001A5DC5"/>
    <w:rsid w:val="001A6290"/>
    <w:rsid w:val="001A70FD"/>
    <w:rsid w:val="001B09E6"/>
    <w:rsid w:val="001B4F85"/>
    <w:rsid w:val="001B544C"/>
    <w:rsid w:val="001B69BC"/>
    <w:rsid w:val="001B69FF"/>
    <w:rsid w:val="001D146D"/>
    <w:rsid w:val="001D7BD6"/>
    <w:rsid w:val="001E4CA2"/>
    <w:rsid w:val="001F0224"/>
    <w:rsid w:val="001F221E"/>
    <w:rsid w:val="00202774"/>
    <w:rsid w:val="0020327E"/>
    <w:rsid w:val="00207CCA"/>
    <w:rsid w:val="00210993"/>
    <w:rsid w:val="00211F7E"/>
    <w:rsid w:val="00213A73"/>
    <w:rsid w:val="0022219F"/>
    <w:rsid w:val="002244AB"/>
    <w:rsid w:val="00224A5A"/>
    <w:rsid w:val="0022574D"/>
    <w:rsid w:val="0022758F"/>
    <w:rsid w:val="00231EFD"/>
    <w:rsid w:val="00232845"/>
    <w:rsid w:val="002352A7"/>
    <w:rsid w:val="00261646"/>
    <w:rsid w:val="002745FB"/>
    <w:rsid w:val="00275064"/>
    <w:rsid w:val="002768C3"/>
    <w:rsid w:val="00281CAC"/>
    <w:rsid w:val="00290BA2"/>
    <w:rsid w:val="00291EEC"/>
    <w:rsid w:val="002A0AFB"/>
    <w:rsid w:val="002A5B2C"/>
    <w:rsid w:val="002A60D0"/>
    <w:rsid w:val="002B2F2D"/>
    <w:rsid w:val="002C10FD"/>
    <w:rsid w:val="002D20E7"/>
    <w:rsid w:val="002D2C26"/>
    <w:rsid w:val="002E0A79"/>
    <w:rsid w:val="002E18FE"/>
    <w:rsid w:val="002E6B77"/>
    <w:rsid w:val="002E75AB"/>
    <w:rsid w:val="002E78AA"/>
    <w:rsid w:val="002F2D77"/>
    <w:rsid w:val="002F2E2F"/>
    <w:rsid w:val="002F2FA9"/>
    <w:rsid w:val="002F6C1C"/>
    <w:rsid w:val="0030505E"/>
    <w:rsid w:val="00310DDD"/>
    <w:rsid w:val="00313A76"/>
    <w:rsid w:val="0031747F"/>
    <w:rsid w:val="00323A8B"/>
    <w:rsid w:val="003241CF"/>
    <w:rsid w:val="00327ECF"/>
    <w:rsid w:val="00330C61"/>
    <w:rsid w:val="00352FD8"/>
    <w:rsid w:val="003570EB"/>
    <w:rsid w:val="00357D3E"/>
    <w:rsid w:val="00362E57"/>
    <w:rsid w:val="00384649"/>
    <w:rsid w:val="0038739E"/>
    <w:rsid w:val="003A7873"/>
    <w:rsid w:val="003A791A"/>
    <w:rsid w:val="003B256F"/>
    <w:rsid w:val="003C33A0"/>
    <w:rsid w:val="003C654F"/>
    <w:rsid w:val="003D5060"/>
    <w:rsid w:val="003D60BA"/>
    <w:rsid w:val="003E6314"/>
    <w:rsid w:val="00416A16"/>
    <w:rsid w:val="00425F99"/>
    <w:rsid w:val="00430892"/>
    <w:rsid w:val="00437344"/>
    <w:rsid w:val="00452151"/>
    <w:rsid w:val="00461452"/>
    <w:rsid w:val="00476DCA"/>
    <w:rsid w:val="00480C18"/>
    <w:rsid w:val="004874EC"/>
    <w:rsid w:val="004938AE"/>
    <w:rsid w:val="004A122E"/>
    <w:rsid w:val="004A3A5D"/>
    <w:rsid w:val="004A5B5E"/>
    <w:rsid w:val="004C0E01"/>
    <w:rsid w:val="004C5897"/>
    <w:rsid w:val="004D07F5"/>
    <w:rsid w:val="004D3E94"/>
    <w:rsid w:val="004D6DB2"/>
    <w:rsid w:val="004E3FB2"/>
    <w:rsid w:val="0050612F"/>
    <w:rsid w:val="00511C8F"/>
    <w:rsid w:val="0051400A"/>
    <w:rsid w:val="005158E2"/>
    <w:rsid w:val="00527DBB"/>
    <w:rsid w:val="005326B7"/>
    <w:rsid w:val="00542F0C"/>
    <w:rsid w:val="00547DFE"/>
    <w:rsid w:val="005541AB"/>
    <w:rsid w:val="0057098D"/>
    <w:rsid w:val="00574852"/>
    <w:rsid w:val="0057601D"/>
    <w:rsid w:val="00586BED"/>
    <w:rsid w:val="005B1660"/>
    <w:rsid w:val="005B4242"/>
    <w:rsid w:val="005C153B"/>
    <w:rsid w:val="005C29F5"/>
    <w:rsid w:val="005C2F75"/>
    <w:rsid w:val="005E16F5"/>
    <w:rsid w:val="005E6872"/>
    <w:rsid w:val="005E6EE7"/>
    <w:rsid w:val="0060504C"/>
    <w:rsid w:val="00605893"/>
    <w:rsid w:val="006106B8"/>
    <w:rsid w:val="00611D5B"/>
    <w:rsid w:val="00613D14"/>
    <w:rsid w:val="006160EA"/>
    <w:rsid w:val="00616F8F"/>
    <w:rsid w:val="0063150C"/>
    <w:rsid w:val="00637C7E"/>
    <w:rsid w:val="00637E3B"/>
    <w:rsid w:val="006415C6"/>
    <w:rsid w:val="00641D39"/>
    <w:rsid w:val="00643560"/>
    <w:rsid w:val="0065436B"/>
    <w:rsid w:val="00656F1F"/>
    <w:rsid w:val="00666A00"/>
    <w:rsid w:val="00682159"/>
    <w:rsid w:val="0069028F"/>
    <w:rsid w:val="006A3C72"/>
    <w:rsid w:val="006A74B3"/>
    <w:rsid w:val="006C3C9E"/>
    <w:rsid w:val="006C3EB8"/>
    <w:rsid w:val="006C5EC1"/>
    <w:rsid w:val="006D305E"/>
    <w:rsid w:val="006D4048"/>
    <w:rsid w:val="006D5DA0"/>
    <w:rsid w:val="006D79C5"/>
    <w:rsid w:val="006E49F4"/>
    <w:rsid w:val="006E7A3B"/>
    <w:rsid w:val="006F2914"/>
    <w:rsid w:val="006F369B"/>
    <w:rsid w:val="00701EE8"/>
    <w:rsid w:val="00707141"/>
    <w:rsid w:val="00707AD6"/>
    <w:rsid w:val="00710A95"/>
    <w:rsid w:val="00720C44"/>
    <w:rsid w:val="00724ACB"/>
    <w:rsid w:val="00727040"/>
    <w:rsid w:val="00742092"/>
    <w:rsid w:val="00745AED"/>
    <w:rsid w:val="00751C64"/>
    <w:rsid w:val="00752237"/>
    <w:rsid w:val="007528FC"/>
    <w:rsid w:val="007551F2"/>
    <w:rsid w:val="0075531C"/>
    <w:rsid w:val="007619D1"/>
    <w:rsid w:val="00772837"/>
    <w:rsid w:val="00776FD1"/>
    <w:rsid w:val="0079492A"/>
    <w:rsid w:val="007B3CF9"/>
    <w:rsid w:val="007B6D33"/>
    <w:rsid w:val="007D552E"/>
    <w:rsid w:val="007D5EAF"/>
    <w:rsid w:val="007F17F8"/>
    <w:rsid w:val="00805986"/>
    <w:rsid w:val="0080730C"/>
    <w:rsid w:val="00807393"/>
    <w:rsid w:val="00823746"/>
    <w:rsid w:val="00823810"/>
    <w:rsid w:val="00825082"/>
    <w:rsid w:val="008447BE"/>
    <w:rsid w:val="008467D6"/>
    <w:rsid w:val="00853D45"/>
    <w:rsid w:val="008618B0"/>
    <w:rsid w:val="00861B8D"/>
    <w:rsid w:val="00864CBD"/>
    <w:rsid w:val="008805D2"/>
    <w:rsid w:val="00883B13"/>
    <w:rsid w:val="008858AE"/>
    <w:rsid w:val="00892B9D"/>
    <w:rsid w:val="008B53E1"/>
    <w:rsid w:val="008B5550"/>
    <w:rsid w:val="008B7483"/>
    <w:rsid w:val="008D43ED"/>
    <w:rsid w:val="008E0E9F"/>
    <w:rsid w:val="008E1D38"/>
    <w:rsid w:val="008E728F"/>
    <w:rsid w:val="008F566A"/>
    <w:rsid w:val="008F76D7"/>
    <w:rsid w:val="008F7A32"/>
    <w:rsid w:val="00901264"/>
    <w:rsid w:val="00911D2A"/>
    <w:rsid w:val="00913EFD"/>
    <w:rsid w:val="0094184B"/>
    <w:rsid w:val="00944B6B"/>
    <w:rsid w:val="009544F4"/>
    <w:rsid w:val="009555B6"/>
    <w:rsid w:val="009574C7"/>
    <w:rsid w:val="00957979"/>
    <w:rsid w:val="009670CD"/>
    <w:rsid w:val="00975E62"/>
    <w:rsid w:val="0098335B"/>
    <w:rsid w:val="009873C5"/>
    <w:rsid w:val="009915BF"/>
    <w:rsid w:val="00995909"/>
    <w:rsid w:val="009A48C4"/>
    <w:rsid w:val="009B4804"/>
    <w:rsid w:val="009B570F"/>
    <w:rsid w:val="009C1BAC"/>
    <w:rsid w:val="009C41F6"/>
    <w:rsid w:val="009C54AB"/>
    <w:rsid w:val="009D1375"/>
    <w:rsid w:val="009D1432"/>
    <w:rsid w:val="009D6C00"/>
    <w:rsid w:val="009E0700"/>
    <w:rsid w:val="009E7BC8"/>
    <w:rsid w:val="009F0261"/>
    <w:rsid w:val="00A05C3D"/>
    <w:rsid w:val="00A17EF6"/>
    <w:rsid w:val="00A20903"/>
    <w:rsid w:val="00A40B55"/>
    <w:rsid w:val="00A50845"/>
    <w:rsid w:val="00A521E5"/>
    <w:rsid w:val="00A52F19"/>
    <w:rsid w:val="00A63599"/>
    <w:rsid w:val="00A67C15"/>
    <w:rsid w:val="00A76188"/>
    <w:rsid w:val="00A820F7"/>
    <w:rsid w:val="00A82F78"/>
    <w:rsid w:val="00AA49AC"/>
    <w:rsid w:val="00AA7D0B"/>
    <w:rsid w:val="00AB075E"/>
    <w:rsid w:val="00AB2BB2"/>
    <w:rsid w:val="00AB6598"/>
    <w:rsid w:val="00AB65D5"/>
    <w:rsid w:val="00AC0DFC"/>
    <w:rsid w:val="00AC5015"/>
    <w:rsid w:val="00AC57DA"/>
    <w:rsid w:val="00AD15A7"/>
    <w:rsid w:val="00AD44C7"/>
    <w:rsid w:val="00AE34B3"/>
    <w:rsid w:val="00AF63EE"/>
    <w:rsid w:val="00B15A2D"/>
    <w:rsid w:val="00B26B6A"/>
    <w:rsid w:val="00B32232"/>
    <w:rsid w:val="00B3608A"/>
    <w:rsid w:val="00B37A43"/>
    <w:rsid w:val="00B42B30"/>
    <w:rsid w:val="00B56FF8"/>
    <w:rsid w:val="00B61428"/>
    <w:rsid w:val="00B61C38"/>
    <w:rsid w:val="00B76169"/>
    <w:rsid w:val="00B85FC2"/>
    <w:rsid w:val="00B93166"/>
    <w:rsid w:val="00BA1B24"/>
    <w:rsid w:val="00BA4C8D"/>
    <w:rsid w:val="00BB5F84"/>
    <w:rsid w:val="00BC7CC8"/>
    <w:rsid w:val="00BD765B"/>
    <w:rsid w:val="00BE2965"/>
    <w:rsid w:val="00BE5921"/>
    <w:rsid w:val="00BE5FAC"/>
    <w:rsid w:val="00BE6F37"/>
    <w:rsid w:val="00C044ED"/>
    <w:rsid w:val="00C06BA8"/>
    <w:rsid w:val="00C13257"/>
    <w:rsid w:val="00C275E4"/>
    <w:rsid w:val="00C37C65"/>
    <w:rsid w:val="00C40E31"/>
    <w:rsid w:val="00C43217"/>
    <w:rsid w:val="00C510D7"/>
    <w:rsid w:val="00C533D8"/>
    <w:rsid w:val="00C53443"/>
    <w:rsid w:val="00C65B25"/>
    <w:rsid w:val="00C66322"/>
    <w:rsid w:val="00C66531"/>
    <w:rsid w:val="00C7577C"/>
    <w:rsid w:val="00C76D85"/>
    <w:rsid w:val="00C94C23"/>
    <w:rsid w:val="00C9662C"/>
    <w:rsid w:val="00CA1248"/>
    <w:rsid w:val="00CA7314"/>
    <w:rsid w:val="00CA78DC"/>
    <w:rsid w:val="00CB6FC3"/>
    <w:rsid w:val="00CC0DD6"/>
    <w:rsid w:val="00CC7754"/>
    <w:rsid w:val="00CD0B03"/>
    <w:rsid w:val="00CD2D22"/>
    <w:rsid w:val="00CF0D59"/>
    <w:rsid w:val="00CF2264"/>
    <w:rsid w:val="00CF3BD6"/>
    <w:rsid w:val="00D0036B"/>
    <w:rsid w:val="00D0456A"/>
    <w:rsid w:val="00D4388D"/>
    <w:rsid w:val="00D45657"/>
    <w:rsid w:val="00D63027"/>
    <w:rsid w:val="00D63BE1"/>
    <w:rsid w:val="00D767E3"/>
    <w:rsid w:val="00D76901"/>
    <w:rsid w:val="00D8744B"/>
    <w:rsid w:val="00D96A11"/>
    <w:rsid w:val="00DA37E3"/>
    <w:rsid w:val="00DA5CE1"/>
    <w:rsid w:val="00DB33C2"/>
    <w:rsid w:val="00DC1B23"/>
    <w:rsid w:val="00DD390B"/>
    <w:rsid w:val="00DD5364"/>
    <w:rsid w:val="00DF3DB1"/>
    <w:rsid w:val="00E006EE"/>
    <w:rsid w:val="00E03FDD"/>
    <w:rsid w:val="00E12287"/>
    <w:rsid w:val="00E16DC6"/>
    <w:rsid w:val="00E22EE8"/>
    <w:rsid w:val="00E23614"/>
    <w:rsid w:val="00E31B56"/>
    <w:rsid w:val="00E43EC5"/>
    <w:rsid w:val="00E47E33"/>
    <w:rsid w:val="00E56053"/>
    <w:rsid w:val="00E56AA6"/>
    <w:rsid w:val="00E743CF"/>
    <w:rsid w:val="00E87A07"/>
    <w:rsid w:val="00E91C77"/>
    <w:rsid w:val="00E97E2E"/>
    <w:rsid w:val="00EA2A71"/>
    <w:rsid w:val="00EA38F8"/>
    <w:rsid w:val="00EA3F3A"/>
    <w:rsid w:val="00EA5EA0"/>
    <w:rsid w:val="00EA72F0"/>
    <w:rsid w:val="00EB028F"/>
    <w:rsid w:val="00EB25ED"/>
    <w:rsid w:val="00EC1EA3"/>
    <w:rsid w:val="00EC3887"/>
    <w:rsid w:val="00EC5671"/>
    <w:rsid w:val="00EC7E7E"/>
    <w:rsid w:val="00ED7693"/>
    <w:rsid w:val="00EE239C"/>
    <w:rsid w:val="00EF37A8"/>
    <w:rsid w:val="00EF49DB"/>
    <w:rsid w:val="00F14577"/>
    <w:rsid w:val="00F159E1"/>
    <w:rsid w:val="00F34DA8"/>
    <w:rsid w:val="00F35014"/>
    <w:rsid w:val="00F605A3"/>
    <w:rsid w:val="00F65B6E"/>
    <w:rsid w:val="00F66645"/>
    <w:rsid w:val="00F7743B"/>
    <w:rsid w:val="00F7782D"/>
    <w:rsid w:val="00F96CC0"/>
    <w:rsid w:val="00FA0674"/>
    <w:rsid w:val="00FB3D4C"/>
    <w:rsid w:val="00FB548A"/>
    <w:rsid w:val="00FC4D04"/>
    <w:rsid w:val="00FC575F"/>
    <w:rsid w:val="00FC77DE"/>
    <w:rsid w:val="00FD525B"/>
    <w:rsid w:val="00FE284F"/>
    <w:rsid w:val="00FF4452"/>
    <w:rsid w:val="00FF583B"/>
    <w:rsid w:val="00FF7004"/>
    <w:rsid w:val="00FF7975"/>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31C"/>
    <w:rPr>
      <w:sz w:val="28"/>
    </w:rPr>
  </w:style>
  <w:style w:type="paragraph" w:styleId="1">
    <w:name w:val="heading 1"/>
    <w:basedOn w:val="a"/>
    <w:next w:val="a"/>
    <w:link w:val="10"/>
    <w:qFormat/>
    <w:rsid w:val="0075531C"/>
    <w:pPr>
      <w:keepNext/>
      <w:jc w:val="both"/>
      <w:outlineLvl w:val="0"/>
    </w:pPr>
    <w:rPr>
      <w:b/>
      <w:sz w:val="32"/>
    </w:rPr>
  </w:style>
  <w:style w:type="paragraph" w:styleId="2">
    <w:name w:val="heading 2"/>
    <w:basedOn w:val="a"/>
    <w:next w:val="a"/>
    <w:link w:val="20"/>
    <w:qFormat/>
    <w:rsid w:val="0075531C"/>
    <w:pPr>
      <w:keepNext/>
      <w:ind w:firstLine="1134"/>
      <w:jc w:val="both"/>
      <w:outlineLvl w:val="1"/>
    </w:pPr>
    <w:rPr>
      <w:b/>
      <w:bCs/>
    </w:rPr>
  </w:style>
  <w:style w:type="paragraph" w:styleId="4">
    <w:name w:val="heading 4"/>
    <w:basedOn w:val="a"/>
    <w:next w:val="a"/>
    <w:link w:val="40"/>
    <w:qFormat/>
    <w:rsid w:val="00CF3BD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531C"/>
    <w:pPr>
      <w:jc w:val="both"/>
    </w:pPr>
  </w:style>
  <w:style w:type="paragraph" w:styleId="a5">
    <w:name w:val="Body Text Indent"/>
    <w:basedOn w:val="a"/>
    <w:link w:val="a6"/>
    <w:rsid w:val="0075531C"/>
    <w:pPr>
      <w:ind w:firstLine="1134"/>
      <w:jc w:val="both"/>
    </w:pPr>
  </w:style>
  <w:style w:type="paragraph" w:styleId="a7">
    <w:name w:val="header"/>
    <w:basedOn w:val="a"/>
    <w:link w:val="a8"/>
    <w:uiPriority w:val="99"/>
    <w:rsid w:val="0075531C"/>
    <w:pPr>
      <w:tabs>
        <w:tab w:val="center" w:pos="4153"/>
        <w:tab w:val="right" w:pos="8306"/>
      </w:tabs>
    </w:pPr>
  </w:style>
  <w:style w:type="character" w:styleId="a9">
    <w:name w:val="page number"/>
    <w:basedOn w:val="a0"/>
    <w:rsid w:val="0075531C"/>
  </w:style>
  <w:style w:type="paragraph" w:customStyle="1" w:styleId="Postan">
    <w:name w:val="Postan"/>
    <w:basedOn w:val="a"/>
    <w:rsid w:val="0075531C"/>
    <w:pPr>
      <w:jc w:val="center"/>
    </w:pPr>
  </w:style>
  <w:style w:type="paragraph" w:styleId="aa">
    <w:name w:val="Balloon Text"/>
    <w:basedOn w:val="a"/>
    <w:link w:val="ab"/>
    <w:uiPriority w:val="99"/>
    <w:rsid w:val="00B93166"/>
    <w:rPr>
      <w:rFonts w:ascii="Tahoma" w:hAnsi="Tahoma"/>
      <w:sz w:val="16"/>
      <w:szCs w:val="16"/>
    </w:rPr>
  </w:style>
  <w:style w:type="character" w:customStyle="1" w:styleId="40">
    <w:name w:val="Заголовок 4 Знак"/>
    <w:link w:val="4"/>
    <w:rsid w:val="00CF3BD6"/>
    <w:rPr>
      <w:rFonts w:ascii="Calibri" w:hAnsi="Calibri"/>
      <w:b/>
      <w:bCs/>
      <w:sz w:val="28"/>
      <w:szCs w:val="28"/>
    </w:rPr>
  </w:style>
  <w:style w:type="paragraph" w:styleId="ac">
    <w:name w:val="footer"/>
    <w:basedOn w:val="a"/>
    <w:link w:val="ad"/>
    <w:uiPriority w:val="99"/>
    <w:rsid w:val="00CF3BD6"/>
    <w:pPr>
      <w:tabs>
        <w:tab w:val="center" w:pos="4153"/>
        <w:tab w:val="right" w:pos="8306"/>
      </w:tabs>
    </w:pPr>
    <w:rPr>
      <w:sz w:val="20"/>
    </w:rPr>
  </w:style>
  <w:style w:type="character" w:customStyle="1" w:styleId="ad">
    <w:name w:val="Нижний колонтитул Знак"/>
    <w:basedOn w:val="a0"/>
    <w:link w:val="ac"/>
    <w:uiPriority w:val="99"/>
    <w:rsid w:val="00CF3BD6"/>
  </w:style>
  <w:style w:type="numbering" w:customStyle="1" w:styleId="11">
    <w:name w:val="Нет списка1"/>
    <w:next w:val="a2"/>
    <w:uiPriority w:val="99"/>
    <w:semiHidden/>
    <w:unhideWhenUsed/>
    <w:rsid w:val="00CF3BD6"/>
  </w:style>
  <w:style w:type="character" w:customStyle="1" w:styleId="CharStyle3">
    <w:name w:val="Char Style 3"/>
    <w:link w:val="Style2"/>
    <w:uiPriority w:val="99"/>
    <w:locked/>
    <w:rsid w:val="00CF3BD6"/>
    <w:rPr>
      <w:sz w:val="8"/>
      <w:shd w:val="clear" w:color="auto" w:fill="FFFFFF"/>
    </w:rPr>
  </w:style>
  <w:style w:type="character" w:customStyle="1" w:styleId="CharStyle5">
    <w:name w:val="Char Style 5"/>
    <w:link w:val="Style4"/>
    <w:uiPriority w:val="99"/>
    <w:locked/>
    <w:rsid w:val="00CF3BD6"/>
    <w:rPr>
      <w:sz w:val="10"/>
      <w:shd w:val="clear" w:color="auto" w:fill="FFFFFF"/>
    </w:rPr>
  </w:style>
  <w:style w:type="character" w:customStyle="1" w:styleId="CharStyle6">
    <w:name w:val="Char Style 6"/>
    <w:uiPriority w:val="99"/>
    <w:rsid w:val="00CF3BD6"/>
    <w:rPr>
      <w:sz w:val="8"/>
      <w:u w:val="none"/>
    </w:rPr>
  </w:style>
  <w:style w:type="character" w:customStyle="1" w:styleId="CharStyle8">
    <w:name w:val="Char Style 8"/>
    <w:link w:val="Style7"/>
    <w:uiPriority w:val="99"/>
    <w:locked/>
    <w:rsid w:val="00CF3BD6"/>
    <w:rPr>
      <w:b/>
      <w:sz w:val="10"/>
      <w:shd w:val="clear" w:color="auto" w:fill="FFFFFF"/>
    </w:rPr>
  </w:style>
  <w:style w:type="character" w:customStyle="1" w:styleId="CharStyle9Exact">
    <w:name w:val="Char Style 9 Exact"/>
    <w:uiPriority w:val="99"/>
    <w:rsid w:val="00CF3BD6"/>
    <w:rPr>
      <w:b/>
      <w:spacing w:val="-2"/>
      <w:sz w:val="9"/>
      <w:u w:val="none"/>
    </w:rPr>
  </w:style>
  <w:style w:type="character" w:customStyle="1" w:styleId="CharStyle10Exact">
    <w:name w:val="Char Style 10 Exact"/>
    <w:uiPriority w:val="99"/>
    <w:rsid w:val="00CF3BD6"/>
    <w:rPr>
      <w:b/>
      <w:spacing w:val="-2"/>
      <w:sz w:val="9"/>
      <w:u w:val="single"/>
    </w:rPr>
  </w:style>
  <w:style w:type="character" w:customStyle="1" w:styleId="CharStyle12">
    <w:name w:val="Char Style 12"/>
    <w:link w:val="Style11"/>
    <w:uiPriority w:val="99"/>
    <w:locked/>
    <w:rsid w:val="00CF3BD6"/>
    <w:rPr>
      <w:b/>
      <w:sz w:val="13"/>
      <w:shd w:val="clear" w:color="auto" w:fill="FFFFFF"/>
    </w:rPr>
  </w:style>
  <w:style w:type="character" w:customStyle="1" w:styleId="CharStyle13">
    <w:name w:val="Char Style 13"/>
    <w:uiPriority w:val="99"/>
    <w:rsid w:val="00CF3BD6"/>
    <w:rPr>
      <w:sz w:val="13"/>
      <w:u w:val="none"/>
    </w:rPr>
  </w:style>
  <w:style w:type="character" w:customStyle="1" w:styleId="CharStyle15">
    <w:name w:val="Char Style 15"/>
    <w:link w:val="Style14"/>
    <w:uiPriority w:val="99"/>
    <w:locked/>
    <w:rsid w:val="00CF3BD6"/>
    <w:rPr>
      <w:sz w:val="9"/>
      <w:shd w:val="clear" w:color="auto" w:fill="FFFFFF"/>
    </w:rPr>
  </w:style>
  <w:style w:type="character" w:customStyle="1" w:styleId="CharStyle16Exact">
    <w:name w:val="Char Style 16 Exact"/>
    <w:uiPriority w:val="99"/>
    <w:rsid w:val="00CF3BD6"/>
    <w:rPr>
      <w:spacing w:val="2"/>
      <w:sz w:val="8"/>
      <w:u w:val="none"/>
    </w:rPr>
  </w:style>
  <w:style w:type="character" w:customStyle="1" w:styleId="CharStyle17Exact">
    <w:name w:val="Char Style 17 Exact"/>
    <w:uiPriority w:val="99"/>
    <w:rsid w:val="00CF3BD6"/>
    <w:rPr>
      <w:sz w:val="8"/>
      <w:u w:val="none"/>
    </w:rPr>
  </w:style>
  <w:style w:type="character" w:customStyle="1" w:styleId="CharStyle19">
    <w:name w:val="Char Style 19"/>
    <w:link w:val="Style18"/>
    <w:uiPriority w:val="99"/>
    <w:locked/>
    <w:rsid w:val="00CF3BD6"/>
    <w:rPr>
      <w:b/>
      <w:sz w:val="11"/>
      <w:shd w:val="clear" w:color="auto" w:fill="FFFFFF"/>
    </w:rPr>
  </w:style>
  <w:style w:type="character" w:customStyle="1" w:styleId="CharStyle20">
    <w:name w:val="Char Style 20"/>
    <w:uiPriority w:val="99"/>
    <w:rsid w:val="00CF3BD6"/>
    <w:rPr>
      <w:b/>
      <w:sz w:val="10"/>
      <w:u w:val="none"/>
    </w:rPr>
  </w:style>
  <w:style w:type="character" w:customStyle="1" w:styleId="CharStyle22">
    <w:name w:val="Char Style 22"/>
    <w:link w:val="Style21"/>
    <w:uiPriority w:val="99"/>
    <w:locked/>
    <w:rsid w:val="00CF3BD6"/>
    <w:rPr>
      <w:b/>
      <w:sz w:val="10"/>
      <w:shd w:val="clear" w:color="auto" w:fill="FFFFFF"/>
    </w:rPr>
  </w:style>
  <w:style w:type="character" w:customStyle="1" w:styleId="CharStyle23">
    <w:name w:val="Char Style 23"/>
    <w:uiPriority w:val="99"/>
    <w:rsid w:val="00CF3BD6"/>
    <w:rPr>
      <w:sz w:val="10"/>
      <w:u w:val="none"/>
    </w:rPr>
  </w:style>
  <w:style w:type="character" w:customStyle="1" w:styleId="CharStyle24">
    <w:name w:val="Char Style 24"/>
    <w:uiPriority w:val="99"/>
    <w:rsid w:val="00CF3BD6"/>
    <w:rPr>
      <w:sz w:val="10"/>
      <w:u w:val="none"/>
    </w:rPr>
  </w:style>
  <w:style w:type="paragraph" w:customStyle="1" w:styleId="Style2">
    <w:name w:val="Style 2"/>
    <w:basedOn w:val="a"/>
    <w:link w:val="CharStyle3"/>
    <w:uiPriority w:val="99"/>
    <w:rsid w:val="00CF3BD6"/>
    <w:pPr>
      <w:widowControl w:val="0"/>
      <w:shd w:val="clear" w:color="auto" w:fill="FFFFFF"/>
      <w:spacing w:after="60" w:line="110" w:lineRule="exact"/>
    </w:pPr>
    <w:rPr>
      <w:sz w:val="8"/>
    </w:rPr>
  </w:style>
  <w:style w:type="paragraph" w:customStyle="1" w:styleId="Style4">
    <w:name w:val="Style 4"/>
    <w:basedOn w:val="a"/>
    <w:link w:val="CharStyle5"/>
    <w:uiPriority w:val="99"/>
    <w:rsid w:val="00CF3BD6"/>
    <w:pPr>
      <w:widowControl w:val="0"/>
      <w:shd w:val="clear" w:color="auto" w:fill="FFFFFF"/>
      <w:spacing w:line="240" w:lineRule="atLeast"/>
    </w:pPr>
    <w:rPr>
      <w:sz w:val="10"/>
    </w:rPr>
  </w:style>
  <w:style w:type="paragraph" w:customStyle="1" w:styleId="Style7">
    <w:name w:val="Style 7"/>
    <w:basedOn w:val="a"/>
    <w:link w:val="CharStyle8"/>
    <w:uiPriority w:val="99"/>
    <w:rsid w:val="00CF3BD6"/>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CF3BD6"/>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CF3BD6"/>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CF3BD6"/>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CF3BD6"/>
    <w:pPr>
      <w:widowControl w:val="0"/>
      <w:shd w:val="clear" w:color="auto" w:fill="FFFFFF"/>
      <w:spacing w:line="240" w:lineRule="atLeast"/>
    </w:pPr>
    <w:rPr>
      <w:b/>
      <w:sz w:val="10"/>
    </w:rPr>
  </w:style>
  <w:style w:type="character" w:customStyle="1" w:styleId="ab">
    <w:name w:val="Текст выноски Знак"/>
    <w:link w:val="aa"/>
    <w:uiPriority w:val="99"/>
    <w:rsid w:val="00CF3BD6"/>
    <w:rPr>
      <w:rFonts w:ascii="Tahoma" w:hAnsi="Tahoma" w:cs="Tahoma"/>
      <w:sz w:val="16"/>
      <w:szCs w:val="16"/>
    </w:rPr>
  </w:style>
  <w:style w:type="table" w:styleId="ae">
    <w:name w:val="Table Grid"/>
    <w:basedOn w:val="a1"/>
    <w:uiPriority w:val="59"/>
    <w:rsid w:val="00CF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CF3BD6"/>
    <w:pPr>
      <w:widowControl w:val="0"/>
    </w:pPr>
    <w:rPr>
      <w:color w:val="000000"/>
      <w:sz w:val="20"/>
    </w:rPr>
  </w:style>
  <w:style w:type="character" w:customStyle="1" w:styleId="af0">
    <w:name w:val="Текст сноски Знак"/>
    <w:link w:val="af"/>
    <w:uiPriority w:val="99"/>
    <w:rsid w:val="00CF3BD6"/>
    <w:rPr>
      <w:color w:val="000000"/>
    </w:rPr>
  </w:style>
  <w:style w:type="character" w:styleId="af1">
    <w:name w:val="footnote reference"/>
    <w:uiPriority w:val="99"/>
    <w:unhideWhenUsed/>
    <w:rsid w:val="00CF3BD6"/>
    <w:rPr>
      <w:rFonts w:cs="Times New Roman"/>
      <w:vertAlign w:val="superscript"/>
    </w:rPr>
  </w:style>
  <w:style w:type="character" w:customStyle="1" w:styleId="a8">
    <w:name w:val="Верхний колонтитул Знак"/>
    <w:link w:val="a7"/>
    <w:uiPriority w:val="99"/>
    <w:rsid w:val="00CF3BD6"/>
    <w:rPr>
      <w:sz w:val="28"/>
    </w:rPr>
  </w:style>
  <w:style w:type="paragraph" w:styleId="af2">
    <w:name w:val="List Paragraph"/>
    <w:basedOn w:val="a"/>
    <w:uiPriority w:val="34"/>
    <w:qFormat/>
    <w:rsid w:val="00CF3BD6"/>
    <w:pPr>
      <w:widowControl w:val="0"/>
      <w:ind w:left="720"/>
      <w:contextualSpacing/>
    </w:pPr>
    <w:rPr>
      <w:color w:val="000000"/>
      <w:sz w:val="24"/>
      <w:szCs w:val="24"/>
    </w:rPr>
  </w:style>
  <w:style w:type="paragraph" w:customStyle="1" w:styleId="ConsPlusNonformat">
    <w:name w:val="ConsPlusNonformat"/>
    <w:uiPriority w:val="99"/>
    <w:rsid w:val="00CF3BD6"/>
    <w:pPr>
      <w:widowControl w:val="0"/>
      <w:autoSpaceDE w:val="0"/>
      <w:autoSpaceDN w:val="0"/>
      <w:adjustRightInd w:val="0"/>
    </w:pPr>
    <w:rPr>
      <w:rFonts w:ascii="Courier New" w:hAnsi="Courier New" w:cs="Courier New"/>
    </w:rPr>
  </w:style>
  <w:style w:type="character" w:styleId="af3">
    <w:name w:val="Hyperlink"/>
    <w:uiPriority w:val="99"/>
    <w:unhideWhenUsed/>
    <w:rsid w:val="00CF3BD6"/>
    <w:rPr>
      <w:color w:val="0000FF"/>
      <w:u w:val="single"/>
    </w:rPr>
  </w:style>
  <w:style w:type="paragraph" w:customStyle="1" w:styleId="ConsPlusNormal">
    <w:name w:val="ConsPlusNormal"/>
    <w:rsid w:val="00CF3BD6"/>
    <w:pPr>
      <w:autoSpaceDE w:val="0"/>
      <w:autoSpaceDN w:val="0"/>
      <w:adjustRightInd w:val="0"/>
    </w:pPr>
    <w:rPr>
      <w:rFonts w:eastAsia="Calibri"/>
      <w:sz w:val="28"/>
      <w:szCs w:val="28"/>
      <w:lang w:eastAsia="en-US"/>
    </w:rPr>
  </w:style>
  <w:style w:type="character" w:styleId="af4">
    <w:name w:val="annotation reference"/>
    <w:rsid w:val="00357D3E"/>
    <w:rPr>
      <w:sz w:val="16"/>
      <w:szCs w:val="16"/>
    </w:rPr>
  </w:style>
  <w:style w:type="paragraph" w:styleId="af5">
    <w:name w:val="annotation text"/>
    <w:basedOn w:val="a"/>
    <w:link w:val="af6"/>
    <w:rsid w:val="00357D3E"/>
    <w:rPr>
      <w:sz w:val="20"/>
    </w:rPr>
  </w:style>
  <w:style w:type="character" w:customStyle="1" w:styleId="af6">
    <w:name w:val="Текст примечания Знак"/>
    <w:basedOn w:val="a0"/>
    <w:link w:val="af5"/>
    <w:rsid w:val="00357D3E"/>
  </w:style>
  <w:style w:type="paragraph" w:styleId="af7">
    <w:name w:val="annotation subject"/>
    <w:basedOn w:val="af5"/>
    <w:next w:val="af5"/>
    <w:link w:val="af8"/>
    <w:rsid w:val="00357D3E"/>
    <w:rPr>
      <w:b/>
      <w:bCs/>
    </w:rPr>
  </w:style>
  <w:style w:type="character" w:customStyle="1" w:styleId="af8">
    <w:name w:val="Тема примечания Знак"/>
    <w:link w:val="af7"/>
    <w:rsid w:val="00357D3E"/>
    <w:rPr>
      <w:b/>
      <w:bCs/>
    </w:rPr>
  </w:style>
  <w:style w:type="paragraph" w:styleId="af9">
    <w:name w:val="Revision"/>
    <w:hidden/>
    <w:uiPriority w:val="99"/>
    <w:semiHidden/>
    <w:rsid w:val="00070B6A"/>
    <w:rPr>
      <w:sz w:val="28"/>
    </w:rPr>
  </w:style>
  <w:style w:type="character" w:customStyle="1" w:styleId="10">
    <w:name w:val="Заголовок 1 Знак"/>
    <w:link w:val="1"/>
    <w:rsid w:val="00A05C3D"/>
    <w:rPr>
      <w:b/>
      <w:sz w:val="32"/>
    </w:rPr>
  </w:style>
  <w:style w:type="character" w:customStyle="1" w:styleId="20">
    <w:name w:val="Заголовок 2 Знак"/>
    <w:link w:val="2"/>
    <w:rsid w:val="00A05C3D"/>
    <w:rPr>
      <w:b/>
      <w:bCs/>
      <w:sz w:val="28"/>
    </w:rPr>
  </w:style>
  <w:style w:type="character" w:customStyle="1" w:styleId="a4">
    <w:name w:val="Основной текст Знак"/>
    <w:link w:val="a3"/>
    <w:rsid w:val="00A05C3D"/>
    <w:rPr>
      <w:sz w:val="28"/>
    </w:rPr>
  </w:style>
  <w:style w:type="character" w:customStyle="1" w:styleId="a6">
    <w:name w:val="Основной текст с отступом Знак"/>
    <w:link w:val="a5"/>
    <w:rsid w:val="00A05C3D"/>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A405-3CEE-4CF1-BFD5-23D0E41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19</cp:revision>
  <cp:lastPrinted>2019-01-29T13:15:00Z</cp:lastPrinted>
  <dcterms:created xsi:type="dcterms:W3CDTF">2019-02-19T12:49:00Z</dcterms:created>
  <dcterms:modified xsi:type="dcterms:W3CDTF">2019-02-19T13:24:00Z</dcterms:modified>
</cp:coreProperties>
</file>