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A9" w:rsidRDefault="007300A9" w:rsidP="007300A9">
      <w:pPr>
        <w:jc w:val="center"/>
        <w:outlineLvl w:val="0"/>
        <w:rPr>
          <w:b w:val="0"/>
          <w:spacing w:val="160"/>
          <w:sz w:val="32"/>
        </w:rPr>
      </w:pPr>
      <w:r>
        <w:rPr>
          <w:spacing w:val="160"/>
          <w:sz w:val="32"/>
        </w:rPr>
        <w:t xml:space="preserve">АДМИНИСТРАЦИЯ </w:t>
      </w:r>
    </w:p>
    <w:p w:rsidR="007300A9" w:rsidRDefault="007300A9" w:rsidP="007300A9">
      <w:pPr>
        <w:pBdr>
          <w:bottom w:val="double" w:sz="6" w:space="1" w:color="auto"/>
        </w:pBdr>
        <w:jc w:val="center"/>
        <w:outlineLvl w:val="0"/>
        <w:rPr>
          <w:b w:val="0"/>
          <w:sz w:val="30"/>
        </w:rPr>
      </w:pPr>
      <w:r>
        <w:rPr>
          <w:sz w:val="30"/>
        </w:rPr>
        <w:t>АНДРЕЕВО-МЕЛЕНТЬЕВСКОГО СЕЛЬСКОГО ПОСЕЛЕНИЯ</w:t>
      </w:r>
    </w:p>
    <w:p w:rsidR="007300A9" w:rsidRDefault="007300A9" w:rsidP="007300A9">
      <w:pPr>
        <w:jc w:val="center"/>
        <w:outlineLvl w:val="0"/>
        <w:rPr>
          <w:sz w:val="22"/>
        </w:rPr>
      </w:pPr>
      <w:r>
        <w:rPr>
          <w:sz w:val="22"/>
        </w:rPr>
        <w:t xml:space="preserve">346841, Ростовская область, Неклиновский район,  с. Андреево-Мелентьево, </w:t>
      </w:r>
    </w:p>
    <w:p w:rsidR="007300A9" w:rsidRDefault="007300A9" w:rsidP="007300A9">
      <w:pPr>
        <w:jc w:val="center"/>
        <w:outlineLvl w:val="0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7300A9" w:rsidRDefault="007300A9" w:rsidP="007300A9">
      <w:pPr>
        <w:jc w:val="center"/>
        <w:rPr>
          <w:b w:val="0"/>
          <w:sz w:val="26"/>
          <w:szCs w:val="26"/>
        </w:rPr>
      </w:pPr>
    </w:p>
    <w:p w:rsidR="007300A9" w:rsidRPr="005D1719" w:rsidRDefault="007300A9" w:rsidP="007300A9">
      <w:pPr>
        <w:jc w:val="center"/>
        <w:outlineLvl w:val="0"/>
        <w:rPr>
          <w:b w:val="0"/>
          <w:sz w:val="26"/>
          <w:szCs w:val="26"/>
        </w:rPr>
      </w:pPr>
      <w:r w:rsidRPr="005D1719">
        <w:rPr>
          <w:sz w:val="26"/>
          <w:szCs w:val="26"/>
        </w:rPr>
        <w:t>ПОСТАНОВЛЕНИЕ</w:t>
      </w:r>
    </w:p>
    <w:p w:rsidR="00F62FB0" w:rsidRDefault="00F62FB0" w:rsidP="009B34B9">
      <w:pPr>
        <w:rPr>
          <w:b w:val="0"/>
        </w:rPr>
      </w:pPr>
    </w:p>
    <w:p w:rsidR="00F62FB0" w:rsidRPr="0004440A" w:rsidRDefault="00F62FB0" w:rsidP="009B34B9">
      <w:pPr>
        <w:rPr>
          <w:b w:val="0"/>
        </w:rPr>
      </w:pPr>
    </w:p>
    <w:p w:rsidR="00B60D81" w:rsidRPr="0004440A" w:rsidRDefault="00F76DE9" w:rsidP="009B34B9">
      <w:pPr>
        <w:rPr>
          <w:b w:val="0"/>
        </w:rPr>
      </w:pPr>
      <w:r w:rsidRPr="0004440A">
        <w:rPr>
          <w:b w:val="0"/>
        </w:rPr>
        <w:t xml:space="preserve">   </w:t>
      </w:r>
      <w:r w:rsidR="007300A9">
        <w:rPr>
          <w:b w:val="0"/>
        </w:rPr>
        <w:t>24</w:t>
      </w:r>
      <w:r w:rsidR="00A73171">
        <w:rPr>
          <w:b w:val="0"/>
        </w:rPr>
        <w:t xml:space="preserve"> марта 2016</w:t>
      </w:r>
      <w:r w:rsidR="00B60D81" w:rsidRPr="0004440A">
        <w:rPr>
          <w:b w:val="0"/>
        </w:rPr>
        <w:t xml:space="preserve"> г.</w:t>
      </w:r>
      <w:r w:rsidR="00B60D81" w:rsidRPr="0004440A">
        <w:rPr>
          <w:b w:val="0"/>
        </w:rPr>
        <w:tab/>
      </w:r>
      <w:r w:rsidR="00B60D81" w:rsidRPr="0004440A">
        <w:rPr>
          <w:b w:val="0"/>
        </w:rPr>
        <w:tab/>
      </w:r>
      <w:r w:rsidR="00B60D81" w:rsidRPr="0004440A">
        <w:rPr>
          <w:b w:val="0"/>
        </w:rPr>
        <w:tab/>
      </w:r>
      <w:r w:rsidR="00B60D81" w:rsidRPr="0004440A">
        <w:rPr>
          <w:b w:val="0"/>
        </w:rPr>
        <w:tab/>
        <w:t xml:space="preserve">          </w:t>
      </w:r>
      <w:r w:rsidR="00B60D81" w:rsidRPr="0004440A">
        <w:rPr>
          <w:b w:val="0"/>
        </w:rPr>
        <w:tab/>
        <w:t xml:space="preserve">   </w:t>
      </w:r>
      <w:r w:rsidR="00B60D81" w:rsidRPr="0004440A">
        <w:rPr>
          <w:b w:val="0"/>
        </w:rPr>
        <w:tab/>
        <w:t xml:space="preserve">                     </w:t>
      </w:r>
      <w:r w:rsidR="007300A9">
        <w:rPr>
          <w:b w:val="0"/>
        </w:rPr>
        <w:t xml:space="preserve">           </w:t>
      </w:r>
      <w:r w:rsidR="00B60D81" w:rsidRPr="0004440A">
        <w:rPr>
          <w:b w:val="0"/>
        </w:rPr>
        <w:t xml:space="preserve">      № </w:t>
      </w:r>
      <w:r w:rsidR="007300A9">
        <w:rPr>
          <w:b w:val="0"/>
        </w:rPr>
        <w:t>34/1</w:t>
      </w:r>
    </w:p>
    <w:p w:rsidR="00B60D81" w:rsidRPr="0004440A" w:rsidRDefault="00B60D81" w:rsidP="009B34B9">
      <w:pPr>
        <w:rPr>
          <w:b w:val="0"/>
        </w:rPr>
      </w:pPr>
    </w:p>
    <w:p w:rsidR="00B60D81" w:rsidRDefault="00A73171" w:rsidP="009B34B9">
      <w:pPr>
        <w:jc w:val="center"/>
        <w:rPr>
          <w:bCs/>
        </w:rPr>
      </w:pPr>
      <w:r w:rsidRPr="00A73171">
        <w:rPr>
          <w:bCs/>
        </w:rPr>
        <w:t>О создании Общественного совета для оценки качества работы муниципал</w:t>
      </w:r>
      <w:r w:rsidRPr="00A73171">
        <w:rPr>
          <w:bCs/>
        </w:rPr>
        <w:t>ь</w:t>
      </w:r>
      <w:r w:rsidRPr="00A73171">
        <w:rPr>
          <w:bCs/>
        </w:rPr>
        <w:t xml:space="preserve">ных бюджетных учреждений </w:t>
      </w:r>
      <w:r w:rsidR="009D73E2">
        <w:rPr>
          <w:bCs/>
        </w:rPr>
        <w:t>Андреево-Мелентьевского</w:t>
      </w:r>
      <w:r w:rsidRPr="00A73171">
        <w:rPr>
          <w:bCs/>
        </w:rPr>
        <w:t xml:space="preserve"> сельского поселения Неклиновского района Ростовской области, оказывающих муниципальные услуги в сфере культуры</w:t>
      </w:r>
    </w:p>
    <w:p w:rsidR="00A73171" w:rsidRPr="0004440A" w:rsidRDefault="00A73171" w:rsidP="009B34B9">
      <w:pPr>
        <w:jc w:val="center"/>
        <w:rPr>
          <w:b w:val="0"/>
        </w:rPr>
      </w:pPr>
    </w:p>
    <w:p w:rsidR="00A73171" w:rsidRDefault="00A73171" w:rsidP="00A73171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A73171">
        <w:rPr>
          <w:b w:val="0"/>
        </w:rPr>
        <w:t xml:space="preserve">В рамках реализации приказа Министерства финансов Российской Федерации от 22 июля 2015 </w:t>
      </w:r>
      <w:r>
        <w:rPr>
          <w:b w:val="0"/>
        </w:rPr>
        <w:t>№</w:t>
      </w:r>
      <w:r w:rsidRPr="00A73171">
        <w:rPr>
          <w:b w:val="0"/>
        </w:rPr>
        <w:t xml:space="preserve">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>
        <w:rPr>
          <w:b w:val="0"/>
        </w:rPr>
        <w:t>«</w:t>
      </w:r>
      <w:r w:rsidRPr="00A73171">
        <w:rPr>
          <w:b w:val="0"/>
        </w:rPr>
        <w:t>Интернет</w:t>
      </w:r>
      <w:r>
        <w:rPr>
          <w:b w:val="0"/>
        </w:rPr>
        <w:t>»</w:t>
      </w:r>
      <w:r w:rsidRPr="00A73171">
        <w:rPr>
          <w:b w:val="0"/>
        </w:rPr>
        <w:t xml:space="preserve">, и порядке ее размещения», Администрация </w:t>
      </w:r>
      <w:r w:rsidR="009D73E2">
        <w:rPr>
          <w:b w:val="0"/>
        </w:rPr>
        <w:t>Андреево-Мелентьевского</w:t>
      </w:r>
      <w:r w:rsidRPr="00A73171">
        <w:rPr>
          <w:b w:val="0"/>
        </w:rPr>
        <w:t xml:space="preserve"> сельского поселения </w:t>
      </w:r>
      <w:r>
        <w:rPr>
          <w:b w:val="0"/>
        </w:rPr>
        <w:t>постановляет</w:t>
      </w:r>
      <w:r w:rsidRPr="00A73171">
        <w:rPr>
          <w:b w:val="0"/>
        </w:rPr>
        <w:t>:</w:t>
      </w:r>
    </w:p>
    <w:p w:rsidR="00A73171" w:rsidRPr="00A73171" w:rsidRDefault="00A73171" w:rsidP="00A73171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A73171" w:rsidRDefault="00A73171" w:rsidP="00A73171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A73171">
        <w:rPr>
          <w:b w:val="0"/>
        </w:rPr>
        <w:t xml:space="preserve">1. Создать при Администрации </w:t>
      </w:r>
      <w:r w:rsidR="009D73E2">
        <w:rPr>
          <w:b w:val="0"/>
        </w:rPr>
        <w:t>Андреево-Мелентьевского</w:t>
      </w:r>
      <w:r w:rsidRPr="00A73171">
        <w:rPr>
          <w:b w:val="0"/>
        </w:rPr>
        <w:t xml:space="preserve"> сельского поселения Неклиновского района Общественный совет для оценки качества работы муниципальных бюджетных учреждений </w:t>
      </w:r>
      <w:r w:rsidR="009D73E2">
        <w:rPr>
          <w:b w:val="0"/>
        </w:rPr>
        <w:t>Андреево-Мелентьевского</w:t>
      </w:r>
      <w:r w:rsidRPr="00A73171">
        <w:rPr>
          <w:b w:val="0"/>
        </w:rPr>
        <w:t xml:space="preserve"> сельского поселения, оказывающих муниципальные услуги в сфере культуры.</w:t>
      </w:r>
    </w:p>
    <w:p w:rsidR="00817AB7" w:rsidRPr="00A73171" w:rsidRDefault="00A73171" w:rsidP="00A73171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A73171">
        <w:rPr>
          <w:b w:val="0"/>
        </w:rPr>
        <w:t xml:space="preserve">2. Утвердить Положение об Общественном совете для оценки качества работы муниципальных бюджетных учреждений </w:t>
      </w:r>
      <w:r w:rsidR="009D73E2">
        <w:rPr>
          <w:b w:val="0"/>
        </w:rPr>
        <w:t>Андреево-Мелентьевского</w:t>
      </w:r>
      <w:r w:rsidRPr="00A73171">
        <w:rPr>
          <w:b w:val="0"/>
        </w:rPr>
        <w:t xml:space="preserve"> сельского поселения, оказывающих муниципальные услуги в сфере культуры (приложение 1).</w:t>
      </w:r>
    </w:p>
    <w:p w:rsidR="00A73171" w:rsidRDefault="00A73171" w:rsidP="00A73171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A73171">
        <w:rPr>
          <w:b w:val="0"/>
        </w:rPr>
        <w:t xml:space="preserve">3. Утвердить состав Общественного совета для оценки качества работы муниципальных бюджетных учреждений </w:t>
      </w:r>
      <w:r w:rsidR="009D73E2">
        <w:rPr>
          <w:b w:val="0"/>
        </w:rPr>
        <w:t>Андреево-Мелентьевского</w:t>
      </w:r>
      <w:r w:rsidRPr="00A73171">
        <w:rPr>
          <w:b w:val="0"/>
        </w:rPr>
        <w:t xml:space="preserve"> сельского поселения, оказывающих муниципальные услуги в сфере культуры (приложение 2).</w:t>
      </w:r>
    </w:p>
    <w:p w:rsidR="00A73171" w:rsidRDefault="00A73171" w:rsidP="00A73171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A73171">
        <w:rPr>
          <w:b w:val="0"/>
        </w:rPr>
        <w:t>4. Настоящее постановление вступает в силу со дня его официального опубликования (обнародования).</w:t>
      </w:r>
    </w:p>
    <w:p w:rsidR="00A73171" w:rsidRPr="00A73171" w:rsidRDefault="00A73171" w:rsidP="00A73171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A73171">
        <w:rPr>
          <w:b w:val="0"/>
        </w:rPr>
        <w:t xml:space="preserve">5. Контроль над исполнением настоящего постановления оставляю за собой. </w:t>
      </w:r>
    </w:p>
    <w:p w:rsidR="00A73171" w:rsidRDefault="00A73171" w:rsidP="00A73171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56494" w:rsidRDefault="00156494" w:rsidP="00A73171">
      <w:pPr>
        <w:suppressAutoHyphens/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И.о. Главы</w:t>
      </w:r>
    </w:p>
    <w:p w:rsidR="00A73171" w:rsidRPr="00A73171" w:rsidRDefault="00A73171" w:rsidP="00A73171">
      <w:pPr>
        <w:suppressAutoHyphens/>
        <w:autoSpaceDE w:val="0"/>
        <w:autoSpaceDN w:val="0"/>
        <w:adjustRightInd w:val="0"/>
        <w:jc w:val="both"/>
        <w:rPr>
          <w:b w:val="0"/>
        </w:rPr>
      </w:pPr>
      <w:r w:rsidRPr="00A73171">
        <w:rPr>
          <w:b w:val="0"/>
        </w:rPr>
        <w:t xml:space="preserve"> </w:t>
      </w:r>
      <w:r w:rsidR="009D73E2">
        <w:rPr>
          <w:b w:val="0"/>
        </w:rPr>
        <w:t>Андреево-Мелентьевского</w:t>
      </w:r>
      <w:r w:rsidRPr="00A73171">
        <w:rPr>
          <w:b w:val="0"/>
        </w:rPr>
        <w:t xml:space="preserve">  </w:t>
      </w:r>
    </w:p>
    <w:p w:rsidR="00A73171" w:rsidRDefault="00A73171" w:rsidP="00A73171">
      <w:pPr>
        <w:suppressAutoHyphens/>
        <w:autoSpaceDE w:val="0"/>
        <w:autoSpaceDN w:val="0"/>
        <w:adjustRightInd w:val="0"/>
        <w:jc w:val="both"/>
        <w:rPr>
          <w:b w:val="0"/>
        </w:rPr>
      </w:pPr>
      <w:r w:rsidRPr="00A73171">
        <w:rPr>
          <w:b w:val="0"/>
        </w:rPr>
        <w:t>сельского поселения</w:t>
      </w:r>
      <w:r w:rsidRPr="00A73171">
        <w:rPr>
          <w:b w:val="0"/>
        </w:rPr>
        <w:tab/>
      </w:r>
      <w:r w:rsidRPr="00A73171">
        <w:rPr>
          <w:b w:val="0"/>
        </w:rPr>
        <w:tab/>
      </w:r>
      <w:r w:rsidRPr="00A73171">
        <w:rPr>
          <w:b w:val="0"/>
        </w:rPr>
        <w:tab/>
        <w:t xml:space="preserve">            </w:t>
      </w:r>
      <w:r w:rsidRPr="00A73171">
        <w:rPr>
          <w:b w:val="0"/>
        </w:rPr>
        <w:tab/>
      </w:r>
      <w:r w:rsidR="00156494">
        <w:rPr>
          <w:b w:val="0"/>
        </w:rPr>
        <w:t xml:space="preserve">                      В.Г.</w:t>
      </w:r>
      <w:r w:rsidR="00DF744F">
        <w:rPr>
          <w:b w:val="0"/>
        </w:rPr>
        <w:t xml:space="preserve"> </w:t>
      </w:r>
      <w:r w:rsidR="00156494">
        <w:rPr>
          <w:b w:val="0"/>
        </w:rPr>
        <w:t>Корабейников</w:t>
      </w:r>
    </w:p>
    <w:p w:rsidR="00817AB7" w:rsidRDefault="00817AB7" w:rsidP="00A73171">
      <w:pPr>
        <w:suppressAutoHyphens/>
        <w:autoSpaceDE w:val="0"/>
        <w:autoSpaceDN w:val="0"/>
        <w:adjustRightInd w:val="0"/>
        <w:jc w:val="both"/>
        <w:rPr>
          <w:b w:val="0"/>
        </w:rPr>
      </w:pPr>
    </w:p>
    <w:p w:rsidR="00A73171" w:rsidRPr="008F3CBA" w:rsidRDefault="00A73171" w:rsidP="00A73171">
      <w:pPr>
        <w:suppressAutoHyphens/>
        <w:autoSpaceDE w:val="0"/>
        <w:autoSpaceDN w:val="0"/>
        <w:adjustRightInd w:val="0"/>
        <w:jc w:val="both"/>
        <w:rPr>
          <w:b w:val="0"/>
          <w:sz w:val="16"/>
          <w:szCs w:val="16"/>
        </w:rPr>
      </w:pPr>
      <w:r w:rsidRPr="008F3CBA">
        <w:rPr>
          <w:b w:val="0"/>
          <w:sz w:val="16"/>
          <w:szCs w:val="16"/>
        </w:rPr>
        <w:t>Постановление вносит отдел экономики и финансов</w:t>
      </w:r>
    </w:p>
    <w:p w:rsidR="00A73171" w:rsidRPr="008F3CBA" w:rsidRDefault="00A73171" w:rsidP="00A73171">
      <w:pPr>
        <w:suppressAutoHyphens/>
        <w:autoSpaceDE w:val="0"/>
        <w:autoSpaceDN w:val="0"/>
        <w:adjustRightInd w:val="0"/>
        <w:jc w:val="both"/>
        <w:rPr>
          <w:b w:val="0"/>
          <w:sz w:val="16"/>
          <w:szCs w:val="16"/>
        </w:rPr>
      </w:pPr>
      <w:r w:rsidRPr="008F3CBA">
        <w:rPr>
          <w:b w:val="0"/>
          <w:sz w:val="16"/>
          <w:szCs w:val="16"/>
        </w:rPr>
        <w:t xml:space="preserve">Администрации </w:t>
      </w:r>
      <w:r w:rsidR="009D73E2" w:rsidRPr="008F3CBA">
        <w:rPr>
          <w:b w:val="0"/>
          <w:sz w:val="16"/>
          <w:szCs w:val="16"/>
        </w:rPr>
        <w:t>Андреево-Мелентьевского</w:t>
      </w:r>
      <w:r w:rsidRPr="008F3CBA">
        <w:rPr>
          <w:b w:val="0"/>
          <w:sz w:val="16"/>
          <w:szCs w:val="16"/>
        </w:rPr>
        <w:t xml:space="preserve"> сельского поселения</w:t>
      </w:r>
    </w:p>
    <w:tbl>
      <w:tblPr>
        <w:tblW w:w="0" w:type="auto"/>
        <w:tblInd w:w="5637" w:type="dxa"/>
        <w:tblLook w:val="04A0"/>
      </w:tblPr>
      <w:tblGrid>
        <w:gridCol w:w="4536"/>
      </w:tblGrid>
      <w:tr w:rsidR="00817AB7" w:rsidRPr="004F0806">
        <w:trPr>
          <w:trHeight w:val="1334"/>
        </w:trPr>
        <w:tc>
          <w:tcPr>
            <w:tcW w:w="4536" w:type="dxa"/>
            <w:shd w:val="clear" w:color="auto" w:fill="auto"/>
          </w:tcPr>
          <w:p w:rsidR="00817AB7" w:rsidRPr="004F0806" w:rsidRDefault="00817AB7" w:rsidP="004F0806">
            <w:pPr>
              <w:jc w:val="right"/>
              <w:rPr>
                <w:b w:val="0"/>
              </w:rPr>
            </w:pPr>
            <w:r w:rsidRPr="004F0806">
              <w:rPr>
                <w:b w:val="0"/>
              </w:rPr>
              <w:lastRenderedPageBreak/>
              <w:t>Приложение 1 к постановлению</w:t>
            </w:r>
          </w:p>
          <w:p w:rsidR="00817AB7" w:rsidRPr="004F0806" w:rsidRDefault="00817AB7" w:rsidP="004F0806">
            <w:pPr>
              <w:jc w:val="both"/>
              <w:rPr>
                <w:b w:val="0"/>
                <w:sz w:val="22"/>
                <w:szCs w:val="22"/>
              </w:rPr>
            </w:pPr>
            <w:r w:rsidRPr="004F0806">
              <w:rPr>
                <w:b w:val="0"/>
              </w:rPr>
              <w:t xml:space="preserve">Администрации </w:t>
            </w:r>
            <w:r w:rsidR="009D73E2">
              <w:rPr>
                <w:b w:val="0"/>
              </w:rPr>
              <w:t>Андреево-Мелентьевского</w:t>
            </w:r>
            <w:r w:rsidRPr="004F0806">
              <w:rPr>
                <w:b w:val="0"/>
              </w:rPr>
              <w:t xml:space="preserve"> сельского посел</w:t>
            </w:r>
            <w:r w:rsidRPr="004F0806">
              <w:rPr>
                <w:b w:val="0"/>
              </w:rPr>
              <w:t>е</w:t>
            </w:r>
            <w:r w:rsidR="001527A1">
              <w:rPr>
                <w:b w:val="0"/>
              </w:rPr>
              <w:t>ния от 24</w:t>
            </w:r>
            <w:r w:rsidRPr="004F0806">
              <w:rPr>
                <w:b w:val="0"/>
              </w:rPr>
              <w:t xml:space="preserve">.03.2016 № </w:t>
            </w:r>
            <w:r w:rsidR="001527A1">
              <w:rPr>
                <w:b w:val="0"/>
              </w:rPr>
              <w:t>34/1</w:t>
            </w:r>
          </w:p>
        </w:tc>
      </w:tr>
    </w:tbl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817AB7">
      <w:pPr>
        <w:jc w:val="center"/>
      </w:pPr>
      <w:r w:rsidRPr="00817AB7">
        <w:t>Положение</w:t>
      </w:r>
    </w:p>
    <w:p w:rsidR="00817AB7" w:rsidRPr="00817AB7" w:rsidRDefault="00817AB7" w:rsidP="00817AB7">
      <w:pPr>
        <w:ind w:firstLine="540"/>
        <w:jc w:val="center"/>
      </w:pPr>
      <w:r w:rsidRPr="00817AB7">
        <w:t xml:space="preserve">об Общественном совете для оценки качества работы муниципальных бюджетных учреждений </w:t>
      </w:r>
      <w:r w:rsidR="009D73E2">
        <w:t>Андреево-Мелентьевского</w:t>
      </w:r>
      <w:r w:rsidRPr="00817AB7">
        <w:t xml:space="preserve"> сельского поселения Н</w:t>
      </w:r>
      <w:r w:rsidRPr="00817AB7">
        <w:t>е</w:t>
      </w:r>
      <w:r w:rsidRPr="00817AB7">
        <w:t>клиновского района, оказывающих муниципальные услуги в сфере культуры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817AB7">
      <w:pPr>
        <w:jc w:val="center"/>
        <w:rPr>
          <w:b w:val="0"/>
        </w:rPr>
      </w:pPr>
      <w:r w:rsidRPr="00817AB7">
        <w:rPr>
          <w:b w:val="0"/>
        </w:rPr>
        <w:t>1. Общие положения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1.1. Общественный совет для оценки качества работы муниципальных бю</w:t>
      </w:r>
      <w:r w:rsidRPr="00817AB7">
        <w:rPr>
          <w:b w:val="0"/>
        </w:rPr>
        <w:t>д</w:t>
      </w:r>
      <w:r w:rsidRPr="00817AB7">
        <w:rPr>
          <w:b w:val="0"/>
        </w:rPr>
        <w:t xml:space="preserve">жетных учреждений </w:t>
      </w:r>
      <w:r w:rsidR="009D73E2">
        <w:rPr>
          <w:b w:val="0"/>
        </w:rPr>
        <w:t>Андреево-Мелентьевского</w:t>
      </w:r>
      <w:r w:rsidRPr="00817AB7">
        <w:rPr>
          <w:b w:val="0"/>
        </w:rPr>
        <w:t xml:space="preserve"> сельского поселения Неклиновск</w:t>
      </w:r>
      <w:r w:rsidRPr="00817AB7">
        <w:rPr>
          <w:b w:val="0"/>
        </w:rPr>
        <w:t>о</w:t>
      </w:r>
      <w:r w:rsidRPr="00817AB7">
        <w:rPr>
          <w:b w:val="0"/>
        </w:rPr>
        <w:t>го района, оказывающих муниципальные услуги в сфере культуры (далее – Общ</w:t>
      </w:r>
      <w:r w:rsidRPr="00817AB7">
        <w:rPr>
          <w:b w:val="0"/>
        </w:rPr>
        <w:t>е</w:t>
      </w:r>
      <w:r w:rsidRPr="00817AB7">
        <w:rPr>
          <w:b w:val="0"/>
        </w:rPr>
        <w:t>ственный совет), создается на общественных началах как совещательный орган.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 xml:space="preserve">1.2. Общественный совет создается при Администрации </w:t>
      </w:r>
      <w:r w:rsidR="009D73E2">
        <w:rPr>
          <w:b w:val="0"/>
        </w:rPr>
        <w:t>Андреево-Мелентьевского</w:t>
      </w:r>
      <w:r w:rsidRPr="00817AB7">
        <w:rPr>
          <w:b w:val="0"/>
        </w:rPr>
        <w:t xml:space="preserve"> сельского поселения Неклиновского района.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1.3. Общественный совет создается, реорганизуется и ликвидируется пост</w:t>
      </w:r>
      <w:r w:rsidRPr="00817AB7">
        <w:rPr>
          <w:b w:val="0"/>
        </w:rPr>
        <w:t>а</w:t>
      </w:r>
      <w:r w:rsidRPr="00817AB7">
        <w:rPr>
          <w:b w:val="0"/>
        </w:rPr>
        <w:t xml:space="preserve">новлением </w:t>
      </w:r>
      <w:r w:rsidR="009D73E2">
        <w:rPr>
          <w:b w:val="0"/>
        </w:rPr>
        <w:t>Андреево-Мелентьевского</w:t>
      </w:r>
      <w:r w:rsidRPr="00817AB7">
        <w:rPr>
          <w:b w:val="0"/>
        </w:rPr>
        <w:t xml:space="preserve"> сельского поселения Неклиновского района.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1.4. Общественный совет при организации деятельности по независимой оце</w:t>
      </w:r>
      <w:r w:rsidRPr="00817AB7">
        <w:rPr>
          <w:b w:val="0"/>
        </w:rPr>
        <w:t>н</w:t>
      </w:r>
      <w:r w:rsidRPr="00817AB7">
        <w:rPr>
          <w:b w:val="0"/>
        </w:rPr>
        <w:t>ке качества работы муниципальных бюджетных учреждений, оказывающих мун</w:t>
      </w:r>
      <w:r w:rsidRPr="00817AB7">
        <w:rPr>
          <w:b w:val="0"/>
        </w:rPr>
        <w:t>и</w:t>
      </w:r>
      <w:r w:rsidRPr="00817AB7">
        <w:rPr>
          <w:b w:val="0"/>
        </w:rPr>
        <w:t>ципальные услуги населению в сфере культуры руководствуется в своей работе з</w:t>
      </w:r>
      <w:r w:rsidRPr="00817AB7">
        <w:rPr>
          <w:b w:val="0"/>
        </w:rPr>
        <w:t>а</w:t>
      </w:r>
      <w:r w:rsidRPr="00817AB7">
        <w:rPr>
          <w:b w:val="0"/>
        </w:rPr>
        <w:t>конодательством Российской Федерации, законодательством Ростовской области и настоящим Положением.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1.5. Деятельность членов Общественного совета строится на добровольной о</w:t>
      </w:r>
      <w:r w:rsidRPr="00817AB7">
        <w:rPr>
          <w:b w:val="0"/>
        </w:rPr>
        <w:t>с</w:t>
      </w:r>
      <w:r w:rsidRPr="00817AB7">
        <w:rPr>
          <w:b w:val="0"/>
        </w:rPr>
        <w:t>нове, принципах открытости и партнерства и строго в соответствии с действу</w:t>
      </w:r>
      <w:r w:rsidRPr="00817AB7">
        <w:rPr>
          <w:b w:val="0"/>
        </w:rPr>
        <w:t>ю</w:t>
      </w:r>
      <w:r w:rsidRPr="00817AB7">
        <w:rPr>
          <w:b w:val="0"/>
        </w:rPr>
        <w:t>щим законодательством.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1.6. Решения, принимаемые Общественным советом в соответствии с его ко</w:t>
      </w:r>
      <w:r w:rsidRPr="00817AB7">
        <w:rPr>
          <w:b w:val="0"/>
        </w:rPr>
        <w:t>м</w:t>
      </w:r>
      <w:r w:rsidRPr="00817AB7">
        <w:rPr>
          <w:b w:val="0"/>
        </w:rPr>
        <w:t>петенцией, носят рекомендательный характер.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817AB7">
      <w:pPr>
        <w:jc w:val="center"/>
        <w:rPr>
          <w:b w:val="0"/>
        </w:rPr>
      </w:pPr>
      <w:r w:rsidRPr="00817AB7">
        <w:rPr>
          <w:b w:val="0"/>
        </w:rPr>
        <w:t>2. Цель и задачи Общественного совета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2.1. Целью деятельности Общественного совета является проведение незав</w:t>
      </w:r>
      <w:r w:rsidRPr="00817AB7">
        <w:rPr>
          <w:b w:val="0"/>
        </w:rPr>
        <w:t>и</w:t>
      </w:r>
      <w:r w:rsidRPr="00817AB7">
        <w:rPr>
          <w:b w:val="0"/>
        </w:rPr>
        <w:t xml:space="preserve">симой оценки качества работы муниципальных бюджетных учреждений </w:t>
      </w:r>
      <w:r w:rsidR="009D73E2">
        <w:rPr>
          <w:b w:val="0"/>
        </w:rPr>
        <w:t>Андреево-Мелентьевского</w:t>
      </w:r>
      <w:r w:rsidRPr="00817AB7">
        <w:rPr>
          <w:b w:val="0"/>
        </w:rPr>
        <w:t xml:space="preserve"> сельского поселения Неклиновского района, оказывающих мун</w:t>
      </w:r>
      <w:r w:rsidRPr="00817AB7">
        <w:rPr>
          <w:b w:val="0"/>
        </w:rPr>
        <w:t>и</w:t>
      </w:r>
      <w:r w:rsidRPr="00817AB7">
        <w:rPr>
          <w:b w:val="0"/>
        </w:rPr>
        <w:t>ципальные услуги в сфере культуры (далее – муниципальные учреждения).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2.2. Основными задачами деятельности Общественного совета являются: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2.2.1. Организация и реализация мероприятий по оценке качества работы м</w:t>
      </w:r>
      <w:r w:rsidRPr="00817AB7">
        <w:rPr>
          <w:b w:val="0"/>
        </w:rPr>
        <w:t>у</w:t>
      </w:r>
      <w:r w:rsidRPr="00817AB7">
        <w:rPr>
          <w:b w:val="0"/>
        </w:rPr>
        <w:t>ниципальных бюджетных учреждений с целью повышения эффективности их де</w:t>
      </w:r>
      <w:r w:rsidRPr="00817AB7">
        <w:rPr>
          <w:b w:val="0"/>
        </w:rPr>
        <w:t>я</w:t>
      </w:r>
      <w:r w:rsidRPr="00817AB7">
        <w:rPr>
          <w:b w:val="0"/>
        </w:rPr>
        <w:t>тельности.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2.2.2. Выработка рекомендаций по улучшению качества работы муниципал</w:t>
      </w:r>
      <w:r w:rsidRPr="00817AB7">
        <w:rPr>
          <w:b w:val="0"/>
        </w:rPr>
        <w:t>ь</w:t>
      </w:r>
      <w:r w:rsidRPr="00817AB7">
        <w:rPr>
          <w:b w:val="0"/>
        </w:rPr>
        <w:t>ных бюджетных учреждений.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817AB7">
      <w:pPr>
        <w:jc w:val="center"/>
        <w:rPr>
          <w:b w:val="0"/>
        </w:rPr>
      </w:pPr>
      <w:r w:rsidRPr="00817AB7">
        <w:rPr>
          <w:b w:val="0"/>
        </w:rPr>
        <w:t>3. Функции и полномочия Общественного совета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3.1. Общественный совет при организации оценки качества работы муниц</w:t>
      </w:r>
      <w:r w:rsidRPr="00817AB7">
        <w:rPr>
          <w:b w:val="0"/>
        </w:rPr>
        <w:t>и</w:t>
      </w:r>
      <w:r w:rsidRPr="00817AB7">
        <w:rPr>
          <w:b w:val="0"/>
        </w:rPr>
        <w:t>пальных бюджетных учреждений: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3.1.1. Формирует с учетом уровня оценки и специфики деятельности муниц</w:t>
      </w:r>
      <w:r w:rsidRPr="00817AB7">
        <w:rPr>
          <w:b w:val="0"/>
        </w:rPr>
        <w:t>и</w:t>
      </w:r>
      <w:r w:rsidRPr="00817AB7">
        <w:rPr>
          <w:b w:val="0"/>
        </w:rPr>
        <w:t>пальных бюджетных учреждений перечень муниципальных бюджетных учрежд</w:t>
      </w:r>
      <w:r w:rsidRPr="00817AB7">
        <w:rPr>
          <w:b w:val="0"/>
        </w:rPr>
        <w:t>е</w:t>
      </w:r>
      <w:r w:rsidRPr="00817AB7">
        <w:rPr>
          <w:b w:val="0"/>
        </w:rPr>
        <w:lastRenderedPageBreak/>
        <w:t>ний для проведения оценки качества их работы, в том числе на основе изучения р</w:t>
      </w:r>
      <w:r w:rsidRPr="00817AB7">
        <w:rPr>
          <w:b w:val="0"/>
        </w:rPr>
        <w:t>е</w:t>
      </w:r>
      <w:r w:rsidRPr="00817AB7">
        <w:rPr>
          <w:b w:val="0"/>
        </w:rPr>
        <w:t>зультатов общественного мнения.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3.1.2. Устанавливает периодичность и способы выявления общественного мнения о качестве работы оцениваемых муниципальных бюджетных учреждений.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3.1.3. Организует работу по выявлению общественного мнения о качестве р</w:t>
      </w:r>
      <w:r w:rsidRPr="00817AB7">
        <w:rPr>
          <w:b w:val="0"/>
        </w:rPr>
        <w:t>а</w:t>
      </w:r>
      <w:r w:rsidRPr="00817AB7">
        <w:rPr>
          <w:b w:val="0"/>
        </w:rPr>
        <w:t>боты оцениваемых муниципальных бюджетных учреждений, в том числе с пом</w:t>
      </w:r>
      <w:r w:rsidRPr="00817AB7">
        <w:rPr>
          <w:b w:val="0"/>
        </w:rPr>
        <w:t>о</w:t>
      </w:r>
      <w:r w:rsidRPr="00817AB7">
        <w:rPr>
          <w:b w:val="0"/>
        </w:rPr>
        <w:t>щью анкетирования клиентов муниципальных бюджетных учреждений.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3.1.4. Определяет критерии эффективности и качества работы оцениваемых муниципальных бюджетных учреждений, характеризующие: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открытость, доступность, актуальность, достоверность информации о муниц</w:t>
      </w:r>
      <w:r w:rsidRPr="00817AB7">
        <w:rPr>
          <w:b w:val="0"/>
        </w:rPr>
        <w:t>и</w:t>
      </w:r>
      <w:r w:rsidRPr="00817AB7">
        <w:rPr>
          <w:b w:val="0"/>
        </w:rPr>
        <w:t>пальном учреждении и порядке предоставления услуг в муниципальном бюдже</w:t>
      </w:r>
      <w:r w:rsidRPr="00817AB7">
        <w:rPr>
          <w:b w:val="0"/>
        </w:rPr>
        <w:t>т</w:t>
      </w:r>
      <w:r w:rsidRPr="00817AB7">
        <w:rPr>
          <w:b w:val="0"/>
        </w:rPr>
        <w:t>ных учреждении, в том числе в электронной форме;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комфортность условий, в которых находится гражданин, при оказании ему у</w:t>
      </w:r>
      <w:r w:rsidRPr="00817AB7">
        <w:rPr>
          <w:b w:val="0"/>
        </w:rPr>
        <w:t>с</w:t>
      </w:r>
      <w:r w:rsidRPr="00817AB7">
        <w:rPr>
          <w:b w:val="0"/>
        </w:rPr>
        <w:t>луг в муниципальном бюджетном учреждении;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доступность получения услуг в муниципальном бюджетном учреждении, в том числе для граждан с ограниченными возможностями здоровья;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время ожидания в очереди при получении услуг в муниципальном бюджетном учреждении;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культуру обслуживания и персонала (доброжелательность, вежливость и ко</w:t>
      </w:r>
      <w:r w:rsidRPr="00817AB7">
        <w:rPr>
          <w:b w:val="0"/>
        </w:rPr>
        <w:t>м</w:t>
      </w:r>
      <w:r w:rsidRPr="00817AB7">
        <w:rPr>
          <w:b w:val="0"/>
        </w:rPr>
        <w:t>петентность работников муниципального бюджетного учреждения);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долю получателей услуг, удовлетворенных качеством обслуживания в мун</w:t>
      </w:r>
      <w:r w:rsidRPr="00817AB7">
        <w:rPr>
          <w:b w:val="0"/>
        </w:rPr>
        <w:t>и</w:t>
      </w:r>
      <w:r w:rsidRPr="00817AB7">
        <w:rPr>
          <w:b w:val="0"/>
        </w:rPr>
        <w:t>ципальном бюджетном учреждении.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3.1.5. Устанавливает порядок оценки качества работы муниципальных бю</w:t>
      </w:r>
      <w:r w:rsidRPr="00817AB7">
        <w:rPr>
          <w:b w:val="0"/>
        </w:rPr>
        <w:t>д</w:t>
      </w:r>
      <w:r w:rsidRPr="00817AB7">
        <w:rPr>
          <w:b w:val="0"/>
        </w:rPr>
        <w:t>жетном учреждений на основании критериев эффективности их работы, опред</w:t>
      </w:r>
      <w:r w:rsidRPr="00817AB7">
        <w:rPr>
          <w:b w:val="0"/>
        </w:rPr>
        <w:t>е</w:t>
      </w:r>
      <w:r w:rsidRPr="00817AB7">
        <w:rPr>
          <w:b w:val="0"/>
        </w:rPr>
        <w:t>ленных и утвержденных Общественным советом.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3.1.6. Обобщает и анализирует результаты общественного мнения о качестве работы муниципальных бюджетных учреждений, рейтинги деятельности муниц</w:t>
      </w:r>
      <w:r w:rsidRPr="00817AB7">
        <w:rPr>
          <w:b w:val="0"/>
        </w:rPr>
        <w:t>и</w:t>
      </w:r>
      <w:r w:rsidRPr="00817AB7">
        <w:rPr>
          <w:b w:val="0"/>
        </w:rPr>
        <w:t>пальных бюджетных учреждений, в том числе сформированные иными общес</w:t>
      </w:r>
      <w:r w:rsidRPr="00817AB7">
        <w:rPr>
          <w:b w:val="0"/>
        </w:rPr>
        <w:t>т</w:t>
      </w:r>
      <w:r w:rsidRPr="00817AB7">
        <w:rPr>
          <w:b w:val="0"/>
        </w:rPr>
        <w:t>венными организациями, профессиональными сообществами, средствами массовой информации и иными экспертами.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3.1.7. Формирует не реже одного раза в год результаты оценки качества</w:t>
      </w:r>
      <w:r w:rsidR="004B26FE">
        <w:rPr>
          <w:b w:val="0"/>
        </w:rPr>
        <w:t xml:space="preserve"> </w:t>
      </w:r>
      <w:r w:rsidRPr="00817AB7">
        <w:rPr>
          <w:b w:val="0"/>
        </w:rPr>
        <w:t>раб</w:t>
      </w:r>
      <w:r w:rsidRPr="00817AB7">
        <w:rPr>
          <w:b w:val="0"/>
        </w:rPr>
        <w:t>о</w:t>
      </w:r>
      <w:r w:rsidRPr="00817AB7">
        <w:rPr>
          <w:b w:val="0"/>
        </w:rPr>
        <w:t>ты оцениваемых муниципальных бюджетных учреждений и рейтинги деятельности оцениваемых муниципальных бюджетных учреждений.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3.1.8.  Принимает в пределах своей компетенции решения об оценке качества работы муниципальных бюджетных учреждений, а также формирует предложения по оценке качества работы муниципальных бюджетных учреждений.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4B26FE">
      <w:pPr>
        <w:ind w:firstLine="540"/>
        <w:rPr>
          <w:b w:val="0"/>
        </w:rPr>
      </w:pPr>
      <w:r w:rsidRPr="00817AB7">
        <w:rPr>
          <w:b w:val="0"/>
        </w:rPr>
        <w:t>3.2. К компетенции Общественного совета относится: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3.2.1. Осуществление запросов в целях получения информации от муниц</w:t>
      </w:r>
      <w:r w:rsidRPr="00817AB7">
        <w:rPr>
          <w:b w:val="0"/>
        </w:rPr>
        <w:t>и</w:t>
      </w:r>
      <w:r w:rsidRPr="00817AB7">
        <w:rPr>
          <w:b w:val="0"/>
        </w:rPr>
        <w:t>пальных бюджетных учреждений. Запросы Общественного совета должны соо</w:t>
      </w:r>
      <w:r w:rsidRPr="00817AB7">
        <w:rPr>
          <w:b w:val="0"/>
        </w:rPr>
        <w:t>т</w:t>
      </w:r>
      <w:r w:rsidRPr="00817AB7">
        <w:rPr>
          <w:b w:val="0"/>
        </w:rPr>
        <w:t>ветствовать целям и задачам его деятельности.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3.2.2. Направление членов Общественного совета для участия в заседаниях и совещаниях, проводимых муниципальными бюджетными учреждениями, на кот</w:t>
      </w:r>
      <w:r w:rsidRPr="00817AB7">
        <w:rPr>
          <w:b w:val="0"/>
        </w:rPr>
        <w:t>о</w:t>
      </w:r>
      <w:r w:rsidRPr="00817AB7">
        <w:rPr>
          <w:b w:val="0"/>
        </w:rPr>
        <w:t>рых рассматриваются вопросы повышения эффективности деятельности муниц</w:t>
      </w:r>
      <w:r w:rsidRPr="00817AB7">
        <w:rPr>
          <w:b w:val="0"/>
        </w:rPr>
        <w:t>и</w:t>
      </w:r>
      <w:r w:rsidRPr="00817AB7">
        <w:rPr>
          <w:b w:val="0"/>
        </w:rPr>
        <w:t>пальных бюджетными учреждений.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3.2.3. Приглашение руководителей и специалистов муниципальных бюдже</w:t>
      </w:r>
      <w:r w:rsidRPr="00817AB7">
        <w:rPr>
          <w:b w:val="0"/>
        </w:rPr>
        <w:t>т</w:t>
      </w:r>
      <w:r w:rsidRPr="00817AB7">
        <w:rPr>
          <w:b w:val="0"/>
        </w:rPr>
        <w:t>ных учреждений на заседания Общественного совета.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lastRenderedPageBreak/>
        <w:t>3.2.4. Создание рабочей группы, в том числе с привлечением представителей иных общественных и попечительских советов, представители которых не вошли в состав Общественного совета, для организации оценки качества работы муниц</w:t>
      </w:r>
      <w:r w:rsidRPr="00817AB7">
        <w:rPr>
          <w:b w:val="0"/>
        </w:rPr>
        <w:t>и</w:t>
      </w:r>
      <w:r w:rsidRPr="00817AB7">
        <w:rPr>
          <w:b w:val="0"/>
        </w:rPr>
        <w:t>пальных бюджетных учреждений.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3.2.5. Направление в муниципальные бюджетные учреждения: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предложений об организации доступа к информации, необходимой для потр</w:t>
      </w:r>
      <w:r w:rsidRPr="00817AB7">
        <w:rPr>
          <w:b w:val="0"/>
        </w:rPr>
        <w:t>е</w:t>
      </w:r>
      <w:r w:rsidRPr="00817AB7">
        <w:rPr>
          <w:b w:val="0"/>
        </w:rPr>
        <w:t>бителей услуг муниципальных бюджетных учреждений;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bookmarkStart w:id="0" w:name="_GoBack"/>
      <w:bookmarkEnd w:id="0"/>
      <w:r w:rsidRPr="00817AB7">
        <w:rPr>
          <w:b w:val="0"/>
        </w:rPr>
        <w:t>информации о результатах оценки качества работы муниципальных бюдже</w:t>
      </w:r>
      <w:r w:rsidRPr="00817AB7">
        <w:rPr>
          <w:b w:val="0"/>
        </w:rPr>
        <w:t>т</w:t>
      </w:r>
      <w:r w:rsidRPr="00817AB7">
        <w:rPr>
          <w:b w:val="0"/>
        </w:rPr>
        <w:t>ных учреждений, рейтингах их деятельности;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предложений об улучшении качества работы муниципальных бюджетных у</w:t>
      </w:r>
      <w:r w:rsidRPr="00817AB7">
        <w:rPr>
          <w:b w:val="0"/>
        </w:rPr>
        <w:t>ч</w:t>
      </w:r>
      <w:r w:rsidRPr="00817AB7">
        <w:rPr>
          <w:b w:val="0"/>
        </w:rPr>
        <w:t>реждений.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4B26FE">
      <w:pPr>
        <w:jc w:val="center"/>
        <w:rPr>
          <w:b w:val="0"/>
        </w:rPr>
      </w:pPr>
      <w:r w:rsidRPr="00817AB7">
        <w:rPr>
          <w:b w:val="0"/>
        </w:rPr>
        <w:t>4. Состав Общественного совета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4.1. Состав Общественного совета формируется в соответствии с требовани</w:t>
      </w:r>
      <w:r w:rsidRPr="00817AB7">
        <w:rPr>
          <w:b w:val="0"/>
        </w:rPr>
        <w:t>я</w:t>
      </w:r>
      <w:r w:rsidRPr="00817AB7">
        <w:rPr>
          <w:b w:val="0"/>
        </w:rPr>
        <w:t>ми статьи 7 Федерального закона 35-ФЗ от 04.04.2005 "Об Общественной палате Российской Федерации".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4.2. При формировании состава Общественного совета обеспечивается отсу</w:t>
      </w:r>
      <w:r w:rsidRPr="00817AB7">
        <w:rPr>
          <w:b w:val="0"/>
        </w:rPr>
        <w:t>т</w:t>
      </w:r>
      <w:r w:rsidRPr="00817AB7">
        <w:rPr>
          <w:b w:val="0"/>
        </w:rPr>
        <w:t>ствие конфликта интересов.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 xml:space="preserve">4.3. Состав Общественного совета формируется Администрацией </w:t>
      </w:r>
      <w:r w:rsidR="009D73E2">
        <w:rPr>
          <w:b w:val="0"/>
        </w:rPr>
        <w:t>Андреево-Мелентьевского</w:t>
      </w:r>
      <w:r w:rsidRPr="00817AB7">
        <w:rPr>
          <w:b w:val="0"/>
        </w:rPr>
        <w:t xml:space="preserve"> сельского поселения Неклиновского района и составляет не менее 3</w:t>
      </w:r>
      <w:r w:rsidRPr="00817AB7">
        <w:rPr>
          <w:b w:val="0"/>
          <w:color w:val="FF0000"/>
        </w:rPr>
        <w:t xml:space="preserve"> </w:t>
      </w:r>
      <w:r w:rsidRPr="00817AB7">
        <w:rPr>
          <w:b w:val="0"/>
        </w:rPr>
        <w:t>человек.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4.4. Общественный совет создает рабочую группу для организации оценки к</w:t>
      </w:r>
      <w:r w:rsidRPr="00817AB7">
        <w:rPr>
          <w:b w:val="0"/>
        </w:rPr>
        <w:t>а</w:t>
      </w:r>
      <w:r w:rsidRPr="00817AB7">
        <w:rPr>
          <w:b w:val="0"/>
        </w:rPr>
        <w:t>чества работы муниципальных бюджетных учреждений, подведомственных Адм</w:t>
      </w:r>
      <w:r w:rsidRPr="00817AB7">
        <w:rPr>
          <w:b w:val="0"/>
        </w:rPr>
        <w:t>и</w:t>
      </w:r>
      <w:r w:rsidRPr="00817AB7">
        <w:rPr>
          <w:b w:val="0"/>
        </w:rPr>
        <w:t xml:space="preserve">нистрации Администрацией </w:t>
      </w:r>
      <w:r w:rsidR="009D73E2">
        <w:rPr>
          <w:b w:val="0"/>
        </w:rPr>
        <w:t>Андреево-Мелентьевского</w:t>
      </w:r>
      <w:r w:rsidRPr="00817AB7">
        <w:rPr>
          <w:b w:val="0"/>
        </w:rPr>
        <w:t xml:space="preserve"> сельского поселения Н</w:t>
      </w:r>
      <w:r w:rsidRPr="00817AB7">
        <w:rPr>
          <w:b w:val="0"/>
        </w:rPr>
        <w:t>е</w:t>
      </w:r>
      <w:r w:rsidRPr="00817AB7">
        <w:rPr>
          <w:b w:val="0"/>
        </w:rPr>
        <w:t>клиновского района.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4.5. Член Общественного совета может выйти из состава Общественного сов</w:t>
      </w:r>
      <w:r w:rsidRPr="00817AB7">
        <w:rPr>
          <w:b w:val="0"/>
        </w:rPr>
        <w:t>е</w:t>
      </w:r>
      <w:r w:rsidRPr="00817AB7">
        <w:rPr>
          <w:b w:val="0"/>
        </w:rPr>
        <w:t>та на основании письменного заявления.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4.6. Член Общественного совета может быть исключен из состава Обществе</w:t>
      </w:r>
      <w:r w:rsidRPr="00817AB7">
        <w:rPr>
          <w:b w:val="0"/>
        </w:rPr>
        <w:t>н</w:t>
      </w:r>
      <w:r w:rsidRPr="00817AB7">
        <w:rPr>
          <w:b w:val="0"/>
        </w:rPr>
        <w:t>ного совета по решению Общественного совета.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4B26FE">
      <w:pPr>
        <w:jc w:val="center"/>
        <w:rPr>
          <w:b w:val="0"/>
        </w:rPr>
      </w:pPr>
      <w:r w:rsidRPr="00817AB7">
        <w:rPr>
          <w:b w:val="0"/>
        </w:rPr>
        <w:t>5. Порядок деятельности Общественного совета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5.1. Члены Общественного совета на первом заседании избирают председателя Общественного совета, секретаря Общественного совета.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5.2. Члены Общественного совета принимают личное участие в заседаниях Общественного совета.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5.3. Основными формами работы Общественного совета являются заседания Общественного совета, заседания рабочей группы Общественного совета.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5.4. Заседания Общественного совета проводятся не реже двух раз в год. По решению Общественного совета может быть проведено внеочередное заседание.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5.5.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5.6. О дате заседания члены Общественного совета уведомляются не позднее, чем за 3 дня до его проведения.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5.7. Общественный совет самостоятельно проводит мониторинг, сбор и обо</w:t>
      </w:r>
      <w:r w:rsidRPr="00817AB7">
        <w:rPr>
          <w:b w:val="0"/>
        </w:rPr>
        <w:t>б</w:t>
      </w:r>
      <w:r w:rsidRPr="00817AB7">
        <w:rPr>
          <w:b w:val="0"/>
        </w:rPr>
        <w:t>щение сведений о деятельности муниципальных бюджетных учреждений при о</w:t>
      </w:r>
      <w:r w:rsidRPr="00817AB7">
        <w:rPr>
          <w:b w:val="0"/>
        </w:rPr>
        <w:t>р</w:t>
      </w:r>
      <w:r w:rsidRPr="00817AB7">
        <w:rPr>
          <w:b w:val="0"/>
        </w:rPr>
        <w:t xml:space="preserve">ганизационной, информационной и методической поддержке Администрацией </w:t>
      </w:r>
      <w:r w:rsidR="009D73E2">
        <w:rPr>
          <w:b w:val="0"/>
        </w:rPr>
        <w:t>А</w:t>
      </w:r>
      <w:r w:rsidR="009D73E2">
        <w:rPr>
          <w:b w:val="0"/>
        </w:rPr>
        <w:t>н</w:t>
      </w:r>
      <w:r w:rsidR="009D73E2">
        <w:rPr>
          <w:b w:val="0"/>
        </w:rPr>
        <w:t>дреево-Мелентьевского</w:t>
      </w:r>
      <w:r w:rsidRPr="00817AB7">
        <w:rPr>
          <w:b w:val="0"/>
        </w:rPr>
        <w:t xml:space="preserve"> сельского поселения Неклиновского района.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lastRenderedPageBreak/>
        <w:t>5.8. Члены Общественного совета обладают равными правами при обсуждении всех вопросов в пределах компетенции Общественного совета. Решения Общес</w:t>
      </w:r>
      <w:r w:rsidRPr="00817AB7">
        <w:rPr>
          <w:b w:val="0"/>
        </w:rPr>
        <w:t>т</w:t>
      </w:r>
      <w:r w:rsidRPr="00817AB7">
        <w:rPr>
          <w:b w:val="0"/>
        </w:rPr>
        <w:t>венного совета принимаются простым большинством голосов присутствующих на заседании членов Общественного совета и правомочны при наличии не менее п</w:t>
      </w:r>
      <w:r w:rsidRPr="00817AB7">
        <w:rPr>
          <w:b w:val="0"/>
        </w:rPr>
        <w:t>о</w:t>
      </w:r>
      <w:r w:rsidRPr="00817AB7">
        <w:rPr>
          <w:b w:val="0"/>
        </w:rPr>
        <w:t>ловины членов Общественного совета.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5.9. Решение заседания Общественного совета оформляется протоколом, кот</w:t>
      </w:r>
      <w:r w:rsidRPr="00817AB7">
        <w:rPr>
          <w:b w:val="0"/>
        </w:rPr>
        <w:t>о</w:t>
      </w:r>
      <w:r w:rsidRPr="00817AB7">
        <w:rPr>
          <w:b w:val="0"/>
        </w:rPr>
        <w:t>рый подписывается председателем и секретарем Общественного совета.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5.10. Члены Общественного совета имеют право письменно изложить особое мнение по рассматриваемому вопросу, которое приобщается к протоколу засед</w:t>
      </w:r>
      <w:r w:rsidRPr="00817AB7">
        <w:rPr>
          <w:b w:val="0"/>
        </w:rPr>
        <w:t>а</w:t>
      </w:r>
      <w:r w:rsidRPr="00817AB7">
        <w:rPr>
          <w:b w:val="0"/>
        </w:rPr>
        <w:t>ния Общественного совета.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 xml:space="preserve">5.11. Протокол направляется в Администрацию </w:t>
      </w:r>
      <w:r w:rsidR="009D73E2">
        <w:rPr>
          <w:b w:val="0"/>
        </w:rPr>
        <w:t>Андреево-Мелентьевского</w:t>
      </w:r>
      <w:r w:rsidRPr="00817AB7">
        <w:rPr>
          <w:b w:val="0"/>
        </w:rPr>
        <w:t xml:space="preserve"> сельского поселения Неклиновского района, муниципальные бюджетные учрежд</w:t>
      </w:r>
      <w:r w:rsidRPr="00817AB7">
        <w:rPr>
          <w:b w:val="0"/>
        </w:rPr>
        <w:t>е</w:t>
      </w:r>
      <w:r w:rsidRPr="00817AB7">
        <w:rPr>
          <w:b w:val="0"/>
        </w:rPr>
        <w:t>ния.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  <w:r w:rsidRPr="00817AB7">
        <w:rPr>
          <w:b w:val="0"/>
        </w:rPr>
        <w:t>5.12. Информация о деятельности и решениях Общественного совета, резул</w:t>
      </w:r>
      <w:r w:rsidRPr="00817AB7">
        <w:rPr>
          <w:b w:val="0"/>
        </w:rPr>
        <w:t>ь</w:t>
      </w:r>
      <w:r w:rsidRPr="00817AB7">
        <w:rPr>
          <w:b w:val="0"/>
        </w:rPr>
        <w:t>татах оценки качества работы муниципальных бюджетных учреждений, рейтинги деятельности муниципальных бюджетных учреждений, размещаются Администр</w:t>
      </w:r>
      <w:r w:rsidRPr="00817AB7">
        <w:rPr>
          <w:b w:val="0"/>
        </w:rPr>
        <w:t>а</w:t>
      </w:r>
      <w:r w:rsidRPr="00817AB7">
        <w:rPr>
          <w:b w:val="0"/>
        </w:rPr>
        <w:t xml:space="preserve">цией </w:t>
      </w:r>
      <w:r w:rsidR="009D73E2">
        <w:rPr>
          <w:b w:val="0"/>
        </w:rPr>
        <w:t>Андреево-Мелентьевского</w:t>
      </w:r>
      <w:r w:rsidRPr="00817AB7">
        <w:rPr>
          <w:b w:val="0"/>
        </w:rPr>
        <w:t xml:space="preserve"> сельского поселения Неклиновского района на официальном сайте в сети Интернет.</w:t>
      </w: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p w:rsidR="00817AB7" w:rsidRPr="00817AB7" w:rsidRDefault="00817AB7" w:rsidP="00817AB7">
      <w:pPr>
        <w:ind w:firstLine="540"/>
        <w:jc w:val="both"/>
        <w:rPr>
          <w:b w:val="0"/>
        </w:rPr>
      </w:pPr>
    </w:p>
    <w:tbl>
      <w:tblPr>
        <w:tblW w:w="0" w:type="auto"/>
        <w:tblInd w:w="5637" w:type="dxa"/>
        <w:tblLook w:val="04A0"/>
      </w:tblPr>
      <w:tblGrid>
        <w:gridCol w:w="4536"/>
      </w:tblGrid>
      <w:tr w:rsidR="004B26FE" w:rsidRPr="004F0806">
        <w:trPr>
          <w:trHeight w:val="1334"/>
        </w:trPr>
        <w:tc>
          <w:tcPr>
            <w:tcW w:w="4536" w:type="dxa"/>
            <w:shd w:val="clear" w:color="auto" w:fill="auto"/>
          </w:tcPr>
          <w:p w:rsidR="004B26FE" w:rsidRPr="004F0806" w:rsidRDefault="004B26FE" w:rsidP="004F0806">
            <w:pPr>
              <w:jc w:val="right"/>
              <w:rPr>
                <w:b w:val="0"/>
              </w:rPr>
            </w:pPr>
            <w:r w:rsidRPr="004F0806">
              <w:rPr>
                <w:b w:val="0"/>
              </w:rPr>
              <w:t>Приложение 2 к постановлению</w:t>
            </w:r>
          </w:p>
          <w:p w:rsidR="004B26FE" w:rsidRPr="004F0806" w:rsidRDefault="004B26FE" w:rsidP="004F0806">
            <w:pPr>
              <w:jc w:val="both"/>
              <w:rPr>
                <w:b w:val="0"/>
                <w:sz w:val="22"/>
                <w:szCs w:val="22"/>
              </w:rPr>
            </w:pPr>
            <w:r w:rsidRPr="004F0806">
              <w:rPr>
                <w:b w:val="0"/>
              </w:rPr>
              <w:t xml:space="preserve">Администрации </w:t>
            </w:r>
            <w:r w:rsidR="009D73E2">
              <w:rPr>
                <w:b w:val="0"/>
              </w:rPr>
              <w:t>Андреево-Мелентьевского</w:t>
            </w:r>
            <w:r w:rsidRPr="004F0806">
              <w:rPr>
                <w:b w:val="0"/>
              </w:rPr>
              <w:t xml:space="preserve"> сельского посел</w:t>
            </w:r>
            <w:r w:rsidRPr="004F0806">
              <w:rPr>
                <w:b w:val="0"/>
              </w:rPr>
              <w:t>е</w:t>
            </w:r>
            <w:r w:rsidR="009F637E">
              <w:rPr>
                <w:b w:val="0"/>
              </w:rPr>
              <w:t>ния от 24</w:t>
            </w:r>
            <w:r w:rsidRPr="004F0806">
              <w:rPr>
                <w:b w:val="0"/>
              </w:rPr>
              <w:t xml:space="preserve">.03.2016 № </w:t>
            </w:r>
            <w:r w:rsidR="009F637E">
              <w:rPr>
                <w:b w:val="0"/>
              </w:rPr>
              <w:t>34/1</w:t>
            </w:r>
          </w:p>
        </w:tc>
      </w:tr>
    </w:tbl>
    <w:p w:rsidR="00817AB7" w:rsidRPr="00817AB7" w:rsidRDefault="00817AB7" w:rsidP="00817AB7">
      <w:pPr>
        <w:jc w:val="right"/>
        <w:rPr>
          <w:b w:val="0"/>
          <w:sz w:val="24"/>
          <w:szCs w:val="24"/>
        </w:rPr>
      </w:pPr>
    </w:p>
    <w:p w:rsidR="00817AB7" w:rsidRPr="00817AB7" w:rsidRDefault="00817AB7" w:rsidP="00817AB7">
      <w:pPr>
        <w:jc w:val="right"/>
        <w:rPr>
          <w:sz w:val="24"/>
          <w:szCs w:val="24"/>
        </w:rPr>
      </w:pPr>
    </w:p>
    <w:p w:rsidR="00817AB7" w:rsidRPr="00817AB7" w:rsidRDefault="00817AB7" w:rsidP="00817AB7">
      <w:pPr>
        <w:jc w:val="both"/>
        <w:rPr>
          <w:sz w:val="24"/>
          <w:szCs w:val="24"/>
        </w:rPr>
      </w:pPr>
    </w:p>
    <w:p w:rsidR="00817AB7" w:rsidRPr="00817AB7" w:rsidRDefault="00817AB7" w:rsidP="00817AB7">
      <w:pPr>
        <w:jc w:val="center"/>
      </w:pPr>
      <w:r w:rsidRPr="00817AB7">
        <w:t>Состав</w:t>
      </w:r>
    </w:p>
    <w:p w:rsidR="00817AB7" w:rsidRPr="00817AB7" w:rsidRDefault="00817AB7" w:rsidP="00817AB7">
      <w:pPr>
        <w:jc w:val="center"/>
      </w:pPr>
      <w:r w:rsidRPr="00817AB7">
        <w:t>Общественного совета для оценки качества работы</w:t>
      </w:r>
    </w:p>
    <w:p w:rsidR="00817AB7" w:rsidRPr="00817AB7" w:rsidRDefault="00817AB7" w:rsidP="00817AB7">
      <w:pPr>
        <w:jc w:val="center"/>
      </w:pPr>
      <w:r w:rsidRPr="00817AB7">
        <w:t>муниципальных бюджетных учреждений Администрации</w:t>
      </w:r>
    </w:p>
    <w:p w:rsidR="00817AB7" w:rsidRPr="00817AB7" w:rsidRDefault="009D73E2" w:rsidP="00817AB7">
      <w:pPr>
        <w:jc w:val="center"/>
      </w:pPr>
      <w:r>
        <w:t>Андреево-Мелентьевского</w:t>
      </w:r>
      <w:r w:rsidR="00817AB7" w:rsidRPr="00817AB7">
        <w:t xml:space="preserve"> сельского поселения Неклиновского района, ок</w:t>
      </w:r>
      <w:r w:rsidR="00817AB7" w:rsidRPr="00817AB7">
        <w:t>а</w:t>
      </w:r>
      <w:r w:rsidR="00817AB7" w:rsidRPr="00817AB7">
        <w:t>зывающих муниципальные услуги в сфере культуры</w:t>
      </w:r>
    </w:p>
    <w:p w:rsidR="00817AB7" w:rsidRDefault="00817AB7" w:rsidP="00817AB7">
      <w:pPr>
        <w:jc w:val="both"/>
        <w:rPr>
          <w:b w:val="0"/>
        </w:rPr>
      </w:pPr>
    </w:p>
    <w:p w:rsidR="009C3308" w:rsidRPr="009C3308" w:rsidRDefault="007C6FE6" w:rsidP="00817AB7">
      <w:pPr>
        <w:jc w:val="both"/>
        <w:rPr>
          <w:b w:val="0"/>
        </w:rPr>
      </w:pPr>
      <w:hyperlink r:id="rId7" w:tgtFrame="_blank" w:history="1">
        <w:r w:rsidR="009C3308" w:rsidRPr="009C3308">
          <w:rPr>
            <w:rStyle w:val="aa"/>
            <w:b w:val="0"/>
            <w:color w:val="auto"/>
          </w:rPr>
          <w:t>Список депутатов 4-го созыва 2016 г.</w:t>
        </w:r>
      </w:hyperlink>
      <w:r w:rsidR="009C3308" w:rsidRPr="009C3308">
        <w:rPr>
          <w:b w:val="0"/>
          <w:color w:val="FF0000"/>
        </w:rPr>
        <w:t xml:space="preserve"> </w:t>
      </w:r>
      <w:r w:rsidR="009C3308" w:rsidRPr="009C3308">
        <w:rPr>
          <w:b w:val="0"/>
        </w:rPr>
        <w:t>Андреево-Мелентьевского сельского посел</w:t>
      </w:r>
      <w:r w:rsidR="009C3308" w:rsidRPr="009C3308">
        <w:rPr>
          <w:b w:val="0"/>
        </w:rPr>
        <w:t>е</w:t>
      </w:r>
      <w:r w:rsidR="009C3308" w:rsidRPr="009C3308">
        <w:rPr>
          <w:b w:val="0"/>
        </w:rPr>
        <w:t>ния Неклиновского района</w:t>
      </w:r>
    </w:p>
    <w:p w:rsidR="009C3308" w:rsidRPr="009C3308" w:rsidRDefault="009C3308" w:rsidP="00817AB7">
      <w:pPr>
        <w:jc w:val="both"/>
        <w:rPr>
          <w:b w:val="0"/>
        </w:rPr>
      </w:pPr>
    </w:p>
    <w:tbl>
      <w:tblPr>
        <w:tblW w:w="11881" w:type="dxa"/>
        <w:tblInd w:w="-1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6"/>
        <w:gridCol w:w="8575"/>
      </w:tblGrid>
      <w:tr w:rsidR="009C3308" w:rsidRPr="009C3308" w:rsidTr="009C3308">
        <w:trPr>
          <w:trHeight w:val="542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308" w:rsidRPr="009C3308" w:rsidRDefault="009C3308" w:rsidP="00E83BF9">
            <w:pPr>
              <w:shd w:val="clear" w:color="auto" w:fill="FFFFFF"/>
              <w:rPr>
                <w:b w:val="0"/>
              </w:rPr>
            </w:pPr>
            <w:r w:rsidRPr="009C3308">
              <w:rPr>
                <w:b w:val="0"/>
              </w:rPr>
              <w:t>Хруленко Вячеслав Але</w:t>
            </w:r>
            <w:r w:rsidRPr="009C3308">
              <w:rPr>
                <w:b w:val="0"/>
              </w:rPr>
              <w:t>к</w:t>
            </w:r>
            <w:r w:rsidRPr="009C3308">
              <w:rPr>
                <w:b w:val="0"/>
              </w:rPr>
              <w:t>сандрович</w:t>
            </w: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308" w:rsidRDefault="009C3308" w:rsidP="009C3308">
            <w:pPr>
              <w:shd w:val="clear" w:color="auto" w:fill="FFFFFF"/>
              <w:ind w:right="1448"/>
              <w:rPr>
                <w:b w:val="0"/>
              </w:rPr>
            </w:pPr>
            <w:r w:rsidRPr="009C3308">
              <w:rPr>
                <w:b w:val="0"/>
              </w:rPr>
              <w:t>ООО «Агрокомплекс Ростовский», заведующий</w:t>
            </w:r>
          </w:p>
          <w:p w:rsidR="009C3308" w:rsidRPr="009C3308" w:rsidRDefault="009C3308" w:rsidP="009C3308">
            <w:pPr>
              <w:shd w:val="clear" w:color="auto" w:fill="FFFFFF"/>
              <w:ind w:right="1448"/>
              <w:rPr>
                <w:b w:val="0"/>
              </w:rPr>
            </w:pPr>
            <w:r w:rsidRPr="009C3308">
              <w:rPr>
                <w:b w:val="0"/>
              </w:rPr>
              <w:t xml:space="preserve"> ремонтной мастерской </w:t>
            </w:r>
          </w:p>
          <w:p w:rsidR="009C3308" w:rsidRPr="009C3308" w:rsidRDefault="009C3308" w:rsidP="00E83BF9">
            <w:pPr>
              <w:shd w:val="clear" w:color="auto" w:fill="FFFFFF"/>
              <w:rPr>
                <w:b w:val="0"/>
              </w:rPr>
            </w:pPr>
            <w:r w:rsidRPr="009C3308">
              <w:rPr>
                <w:b w:val="0"/>
              </w:rPr>
              <w:t>с. Андреево-Мелентьево</w:t>
            </w:r>
          </w:p>
        </w:tc>
      </w:tr>
      <w:tr w:rsidR="009C3308" w:rsidRPr="009C3308" w:rsidTr="009C3308">
        <w:trPr>
          <w:trHeight w:val="20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308" w:rsidRPr="009C3308" w:rsidRDefault="009C3308" w:rsidP="00E83BF9">
            <w:pPr>
              <w:shd w:val="clear" w:color="auto" w:fill="FFFFFF"/>
              <w:rPr>
                <w:b w:val="0"/>
              </w:rPr>
            </w:pPr>
            <w:r w:rsidRPr="009C3308">
              <w:rPr>
                <w:b w:val="0"/>
              </w:rPr>
              <w:t>Неткачева Наталья Але</w:t>
            </w:r>
            <w:r w:rsidRPr="009C3308">
              <w:rPr>
                <w:b w:val="0"/>
              </w:rPr>
              <w:t>к</w:t>
            </w:r>
            <w:r w:rsidRPr="009C3308">
              <w:rPr>
                <w:b w:val="0"/>
              </w:rPr>
              <w:t>сандровна</w:t>
            </w: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308" w:rsidRPr="009C3308" w:rsidRDefault="009C3308" w:rsidP="00E83BF9">
            <w:pPr>
              <w:shd w:val="clear" w:color="auto" w:fill="FFFFFF"/>
              <w:rPr>
                <w:b w:val="0"/>
              </w:rPr>
            </w:pPr>
            <w:r w:rsidRPr="009C3308">
              <w:rPr>
                <w:b w:val="0"/>
              </w:rPr>
              <w:t xml:space="preserve">МБОУ Сухо-Сарматской СОШ </w:t>
            </w:r>
          </w:p>
          <w:p w:rsidR="009C3308" w:rsidRPr="009C3308" w:rsidRDefault="009C3308" w:rsidP="00E83BF9">
            <w:pPr>
              <w:shd w:val="clear" w:color="auto" w:fill="FFFFFF"/>
              <w:rPr>
                <w:b w:val="0"/>
              </w:rPr>
            </w:pPr>
            <w:r w:rsidRPr="009C3308">
              <w:rPr>
                <w:b w:val="0"/>
              </w:rPr>
              <w:t>с. Андреево-Мелентьево, директор</w:t>
            </w:r>
          </w:p>
        </w:tc>
      </w:tr>
      <w:tr w:rsidR="009C3308" w:rsidRPr="009C3308" w:rsidTr="009C3308">
        <w:trPr>
          <w:trHeight w:val="557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308" w:rsidRPr="009C3308" w:rsidRDefault="009C3308" w:rsidP="00E83BF9">
            <w:pPr>
              <w:shd w:val="clear" w:color="auto" w:fill="FFFFFF"/>
              <w:rPr>
                <w:b w:val="0"/>
              </w:rPr>
            </w:pPr>
            <w:r w:rsidRPr="009C3308">
              <w:rPr>
                <w:b w:val="0"/>
              </w:rPr>
              <w:t>Калачев Роман Алексан</w:t>
            </w:r>
            <w:r w:rsidRPr="009C3308">
              <w:rPr>
                <w:b w:val="0"/>
              </w:rPr>
              <w:t>д</w:t>
            </w:r>
            <w:r w:rsidRPr="009C3308">
              <w:rPr>
                <w:b w:val="0"/>
              </w:rPr>
              <w:t>рович</w:t>
            </w: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308" w:rsidRDefault="009C3308" w:rsidP="009C3308">
            <w:pPr>
              <w:shd w:val="clear" w:color="auto" w:fill="FFFFFF"/>
              <w:ind w:right="881"/>
              <w:rPr>
                <w:b w:val="0"/>
              </w:rPr>
            </w:pPr>
            <w:r w:rsidRPr="009C3308">
              <w:rPr>
                <w:b w:val="0"/>
              </w:rPr>
              <w:t xml:space="preserve"> ООО «Агрокомплекс Ростовский» - заведующий</w:t>
            </w:r>
          </w:p>
          <w:p w:rsidR="009C3308" w:rsidRPr="009C3308" w:rsidRDefault="009C3308" w:rsidP="009C3308">
            <w:pPr>
              <w:shd w:val="clear" w:color="auto" w:fill="FFFFFF"/>
              <w:ind w:right="881"/>
              <w:rPr>
                <w:b w:val="0"/>
              </w:rPr>
            </w:pPr>
            <w:r w:rsidRPr="009C3308">
              <w:rPr>
                <w:b w:val="0"/>
              </w:rPr>
              <w:t xml:space="preserve"> автогаражем</w:t>
            </w:r>
          </w:p>
        </w:tc>
      </w:tr>
    </w:tbl>
    <w:p w:rsidR="009C3308" w:rsidRDefault="009C3308" w:rsidP="00817AB7">
      <w:pPr>
        <w:jc w:val="both"/>
        <w:rPr>
          <w:b w:val="0"/>
        </w:rPr>
      </w:pPr>
    </w:p>
    <w:p w:rsidR="009C3308" w:rsidRDefault="009C3308" w:rsidP="00817AB7">
      <w:pPr>
        <w:jc w:val="both"/>
        <w:rPr>
          <w:b w:val="0"/>
        </w:rPr>
      </w:pPr>
    </w:p>
    <w:sectPr w:rsidR="009C3308" w:rsidSect="00817AB7">
      <w:footerReference w:type="even" r:id="rId8"/>
      <w:footerReference w:type="default" r:id="rId9"/>
      <w:pgSz w:w="11907" w:h="16840" w:code="9"/>
      <w:pgMar w:top="709" w:right="708" w:bottom="284" w:left="1134" w:header="72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8D" w:rsidRDefault="006F1D8D">
      <w:r>
        <w:separator/>
      </w:r>
    </w:p>
  </w:endnote>
  <w:endnote w:type="continuationSeparator" w:id="1">
    <w:p w:rsidR="006F1D8D" w:rsidRDefault="006F1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B5" w:rsidRDefault="007C6FE6" w:rsidP="00745ABF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66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66B5" w:rsidRDefault="007F66B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B5" w:rsidRPr="00F11877" w:rsidRDefault="007C6FE6" w:rsidP="00745ABF">
    <w:pPr>
      <w:pStyle w:val="a5"/>
      <w:framePr w:wrap="auto" w:vAnchor="text" w:hAnchor="margin" w:xAlign="right" w:y="1"/>
      <w:rPr>
        <w:rStyle w:val="a9"/>
        <w:b w:val="0"/>
      </w:rPr>
    </w:pPr>
    <w:r w:rsidRPr="00F11877">
      <w:rPr>
        <w:rStyle w:val="a9"/>
        <w:b w:val="0"/>
      </w:rPr>
      <w:fldChar w:fldCharType="begin"/>
    </w:r>
    <w:r w:rsidR="007F66B5" w:rsidRPr="00F11877">
      <w:rPr>
        <w:rStyle w:val="a9"/>
        <w:b w:val="0"/>
      </w:rPr>
      <w:instrText xml:space="preserve">PAGE  </w:instrText>
    </w:r>
    <w:r w:rsidRPr="00F11877">
      <w:rPr>
        <w:rStyle w:val="a9"/>
        <w:b w:val="0"/>
      </w:rPr>
      <w:fldChar w:fldCharType="separate"/>
    </w:r>
    <w:r w:rsidR="008E278F">
      <w:rPr>
        <w:rStyle w:val="a9"/>
        <w:b w:val="0"/>
        <w:noProof/>
      </w:rPr>
      <w:t>5</w:t>
    </w:r>
    <w:r w:rsidRPr="00F11877">
      <w:rPr>
        <w:rStyle w:val="a9"/>
        <w:b w:val="0"/>
      </w:rPr>
      <w:fldChar w:fldCharType="end"/>
    </w:r>
  </w:p>
  <w:p w:rsidR="007F66B5" w:rsidRDefault="007F66B5" w:rsidP="00627A8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8D" w:rsidRDefault="006F1D8D">
      <w:r>
        <w:separator/>
      </w:r>
    </w:p>
  </w:footnote>
  <w:footnote w:type="continuationSeparator" w:id="1">
    <w:p w:rsidR="006F1D8D" w:rsidRDefault="006F1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A6D2852"/>
    <w:multiLevelType w:val="hybridMultilevel"/>
    <w:tmpl w:val="1E0AA74A"/>
    <w:lvl w:ilvl="0" w:tplc="1368EA1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3DE40703"/>
    <w:multiLevelType w:val="hybridMultilevel"/>
    <w:tmpl w:val="E976060C"/>
    <w:lvl w:ilvl="0" w:tplc="A4D6280E">
      <w:start w:val="4"/>
      <w:numFmt w:val="bullet"/>
      <w:lvlText w:val=""/>
      <w:lvlJc w:val="left"/>
      <w:pPr>
        <w:tabs>
          <w:tab w:val="num" w:pos="1608"/>
        </w:tabs>
        <w:ind w:left="1608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4"/>
  </w:num>
  <w:num w:numId="18">
    <w:abstractNumId w:val="10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1B9F"/>
    <w:rsid w:val="00003485"/>
    <w:rsid w:val="00003B0D"/>
    <w:rsid w:val="000067D7"/>
    <w:rsid w:val="00010762"/>
    <w:rsid w:val="0001213F"/>
    <w:rsid w:val="000125EE"/>
    <w:rsid w:val="0001759E"/>
    <w:rsid w:val="00017FF8"/>
    <w:rsid w:val="00021BD7"/>
    <w:rsid w:val="000230A0"/>
    <w:rsid w:val="000240A4"/>
    <w:rsid w:val="00033E08"/>
    <w:rsid w:val="000346D3"/>
    <w:rsid w:val="000376AC"/>
    <w:rsid w:val="000422F2"/>
    <w:rsid w:val="00042414"/>
    <w:rsid w:val="000437CB"/>
    <w:rsid w:val="0004440A"/>
    <w:rsid w:val="0004747A"/>
    <w:rsid w:val="00047AC5"/>
    <w:rsid w:val="000553CB"/>
    <w:rsid w:val="00055658"/>
    <w:rsid w:val="0006270D"/>
    <w:rsid w:val="00064E4E"/>
    <w:rsid w:val="0006589F"/>
    <w:rsid w:val="00066EFD"/>
    <w:rsid w:val="000676E0"/>
    <w:rsid w:val="00072471"/>
    <w:rsid w:val="00073439"/>
    <w:rsid w:val="00073812"/>
    <w:rsid w:val="00080861"/>
    <w:rsid w:val="000808AF"/>
    <w:rsid w:val="00083989"/>
    <w:rsid w:val="00084615"/>
    <w:rsid w:val="00087978"/>
    <w:rsid w:val="00091C9C"/>
    <w:rsid w:val="000956EA"/>
    <w:rsid w:val="00096A66"/>
    <w:rsid w:val="0009766B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656"/>
    <w:rsid w:val="000B63FB"/>
    <w:rsid w:val="000C09D5"/>
    <w:rsid w:val="000C19A7"/>
    <w:rsid w:val="000C4741"/>
    <w:rsid w:val="000C6F6D"/>
    <w:rsid w:val="000D08B2"/>
    <w:rsid w:val="000D0D66"/>
    <w:rsid w:val="000D157C"/>
    <w:rsid w:val="000E1E20"/>
    <w:rsid w:val="000E25CC"/>
    <w:rsid w:val="000E5F10"/>
    <w:rsid w:val="000F06A4"/>
    <w:rsid w:val="000F2301"/>
    <w:rsid w:val="000F45F6"/>
    <w:rsid w:val="000F6D56"/>
    <w:rsid w:val="000F75CB"/>
    <w:rsid w:val="000F7FD3"/>
    <w:rsid w:val="0010321F"/>
    <w:rsid w:val="00103931"/>
    <w:rsid w:val="00105493"/>
    <w:rsid w:val="00106058"/>
    <w:rsid w:val="00110453"/>
    <w:rsid w:val="001126AC"/>
    <w:rsid w:val="00112727"/>
    <w:rsid w:val="001157AE"/>
    <w:rsid w:val="0011658D"/>
    <w:rsid w:val="00116883"/>
    <w:rsid w:val="00123627"/>
    <w:rsid w:val="00123961"/>
    <w:rsid w:val="00127341"/>
    <w:rsid w:val="001312D1"/>
    <w:rsid w:val="0013133D"/>
    <w:rsid w:val="001329BF"/>
    <w:rsid w:val="00133DFA"/>
    <w:rsid w:val="00133E77"/>
    <w:rsid w:val="001405D1"/>
    <w:rsid w:val="00140C39"/>
    <w:rsid w:val="00141B03"/>
    <w:rsid w:val="001426FA"/>
    <w:rsid w:val="00142B47"/>
    <w:rsid w:val="00146BE5"/>
    <w:rsid w:val="001479D6"/>
    <w:rsid w:val="00151603"/>
    <w:rsid w:val="001527A1"/>
    <w:rsid w:val="001528E7"/>
    <w:rsid w:val="00153E1D"/>
    <w:rsid w:val="001540BC"/>
    <w:rsid w:val="00154A47"/>
    <w:rsid w:val="00154EED"/>
    <w:rsid w:val="001559B3"/>
    <w:rsid w:val="00156494"/>
    <w:rsid w:val="001578FF"/>
    <w:rsid w:val="00160514"/>
    <w:rsid w:val="00163717"/>
    <w:rsid w:val="00170602"/>
    <w:rsid w:val="00170EF5"/>
    <w:rsid w:val="0017480F"/>
    <w:rsid w:val="001769BC"/>
    <w:rsid w:val="001770FD"/>
    <w:rsid w:val="00181266"/>
    <w:rsid w:val="0018284C"/>
    <w:rsid w:val="00182DF3"/>
    <w:rsid w:val="00183CB0"/>
    <w:rsid w:val="00184E27"/>
    <w:rsid w:val="0019006B"/>
    <w:rsid w:val="00191D5C"/>
    <w:rsid w:val="0019306B"/>
    <w:rsid w:val="00195AFD"/>
    <w:rsid w:val="001969E4"/>
    <w:rsid w:val="00196FD0"/>
    <w:rsid w:val="001975A6"/>
    <w:rsid w:val="001A0C17"/>
    <w:rsid w:val="001A292A"/>
    <w:rsid w:val="001A49DD"/>
    <w:rsid w:val="001A7BFD"/>
    <w:rsid w:val="001B1AC0"/>
    <w:rsid w:val="001B4296"/>
    <w:rsid w:val="001B4B9D"/>
    <w:rsid w:val="001B5539"/>
    <w:rsid w:val="001B592D"/>
    <w:rsid w:val="001B61C1"/>
    <w:rsid w:val="001B7C45"/>
    <w:rsid w:val="001B7DB0"/>
    <w:rsid w:val="001C1398"/>
    <w:rsid w:val="001C2C4B"/>
    <w:rsid w:val="001C46E7"/>
    <w:rsid w:val="001D2F75"/>
    <w:rsid w:val="001E189D"/>
    <w:rsid w:val="001E1BAF"/>
    <w:rsid w:val="001E2009"/>
    <w:rsid w:val="001E5351"/>
    <w:rsid w:val="001E5965"/>
    <w:rsid w:val="001E7D7F"/>
    <w:rsid w:val="00200CE6"/>
    <w:rsid w:val="0020153B"/>
    <w:rsid w:val="002015E3"/>
    <w:rsid w:val="00203618"/>
    <w:rsid w:val="00204667"/>
    <w:rsid w:val="002052ED"/>
    <w:rsid w:val="0020639A"/>
    <w:rsid w:val="00206936"/>
    <w:rsid w:val="00211875"/>
    <w:rsid w:val="00212632"/>
    <w:rsid w:val="00214915"/>
    <w:rsid w:val="0022066F"/>
    <w:rsid w:val="00223FCB"/>
    <w:rsid w:val="00226CB4"/>
    <w:rsid w:val="00227415"/>
    <w:rsid w:val="002275FD"/>
    <w:rsid w:val="00233402"/>
    <w:rsid w:val="00234C38"/>
    <w:rsid w:val="002363F4"/>
    <w:rsid w:val="0024187C"/>
    <w:rsid w:val="002428A4"/>
    <w:rsid w:val="00243114"/>
    <w:rsid w:val="002438C7"/>
    <w:rsid w:val="0024548D"/>
    <w:rsid w:val="002468BB"/>
    <w:rsid w:val="00246E17"/>
    <w:rsid w:val="002501E9"/>
    <w:rsid w:val="00250435"/>
    <w:rsid w:val="00252DA1"/>
    <w:rsid w:val="00252FF7"/>
    <w:rsid w:val="00253935"/>
    <w:rsid w:val="00257360"/>
    <w:rsid w:val="002602FF"/>
    <w:rsid w:val="0026637A"/>
    <w:rsid w:val="00267467"/>
    <w:rsid w:val="0026768C"/>
    <w:rsid w:val="00267914"/>
    <w:rsid w:val="002710CA"/>
    <w:rsid w:val="00276A96"/>
    <w:rsid w:val="00286974"/>
    <w:rsid w:val="00291867"/>
    <w:rsid w:val="0029470B"/>
    <w:rsid w:val="002957A0"/>
    <w:rsid w:val="002A0617"/>
    <w:rsid w:val="002A0B93"/>
    <w:rsid w:val="002A48B4"/>
    <w:rsid w:val="002A50DD"/>
    <w:rsid w:val="002A642E"/>
    <w:rsid w:val="002B0521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4944"/>
    <w:rsid w:val="002C73D1"/>
    <w:rsid w:val="002C74D0"/>
    <w:rsid w:val="002D180B"/>
    <w:rsid w:val="002D2484"/>
    <w:rsid w:val="002D319D"/>
    <w:rsid w:val="002D404A"/>
    <w:rsid w:val="002D4171"/>
    <w:rsid w:val="002E018C"/>
    <w:rsid w:val="002F0447"/>
    <w:rsid w:val="002F179C"/>
    <w:rsid w:val="002F2FFC"/>
    <w:rsid w:val="002F3C47"/>
    <w:rsid w:val="002F4D57"/>
    <w:rsid w:val="002F6D3B"/>
    <w:rsid w:val="002F7144"/>
    <w:rsid w:val="002F7BDA"/>
    <w:rsid w:val="003012DE"/>
    <w:rsid w:val="00301896"/>
    <w:rsid w:val="00303A16"/>
    <w:rsid w:val="00305371"/>
    <w:rsid w:val="00305963"/>
    <w:rsid w:val="00305F01"/>
    <w:rsid w:val="00306499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1C6F"/>
    <w:rsid w:val="003232B8"/>
    <w:rsid w:val="00324DFD"/>
    <w:rsid w:val="00330075"/>
    <w:rsid w:val="00330C1E"/>
    <w:rsid w:val="00331003"/>
    <w:rsid w:val="00331E18"/>
    <w:rsid w:val="00331F49"/>
    <w:rsid w:val="003378AA"/>
    <w:rsid w:val="0034109F"/>
    <w:rsid w:val="00343E3A"/>
    <w:rsid w:val="00350EC9"/>
    <w:rsid w:val="0035205A"/>
    <w:rsid w:val="003531B5"/>
    <w:rsid w:val="003546F9"/>
    <w:rsid w:val="003551F3"/>
    <w:rsid w:val="003609A0"/>
    <w:rsid w:val="00361865"/>
    <w:rsid w:val="00362486"/>
    <w:rsid w:val="003629F0"/>
    <w:rsid w:val="0036326D"/>
    <w:rsid w:val="0036346E"/>
    <w:rsid w:val="00363500"/>
    <w:rsid w:val="00363FE7"/>
    <w:rsid w:val="003714B1"/>
    <w:rsid w:val="003716C1"/>
    <w:rsid w:val="003727C6"/>
    <w:rsid w:val="00373B82"/>
    <w:rsid w:val="003821C4"/>
    <w:rsid w:val="003821E7"/>
    <w:rsid w:val="00385350"/>
    <w:rsid w:val="00387896"/>
    <w:rsid w:val="003900CE"/>
    <w:rsid w:val="0039172F"/>
    <w:rsid w:val="003921DA"/>
    <w:rsid w:val="00392CE3"/>
    <w:rsid w:val="003B0B63"/>
    <w:rsid w:val="003C0BE3"/>
    <w:rsid w:val="003C23F6"/>
    <w:rsid w:val="003C2439"/>
    <w:rsid w:val="003C3ECF"/>
    <w:rsid w:val="003C4B6C"/>
    <w:rsid w:val="003D1EF1"/>
    <w:rsid w:val="003E019F"/>
    <w:rsid w:val="003E1F6D"/>
    <w:rsid w:val="003E37AF"/>
    <w:rsid w:val="003E3ED8"/>
    <w:rsid w:val="003E5EEC"/>
    <w:rsid w:val="003E6963"/>
    <w:rsid w:val="003E6F7D"/>
    <w:rsid w:val="003E7F4C"/>
    <w:rsid w:val="003F0051"/>
    <w:rsid w:val="003F1149"/>
    <w:rsid w:val="003F1622"/>
    <w:rsid w:val="003F16F4"/>
    <w:rsid w:val="003F3296"/>
    <w:rsid w:val="003F39E2"/>
    <w:rsid w:val="003F3A34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B5D"/>
    <w:rsid w:val="00424F87"/>
    <w:rsid w:val="00427B3E"/>
    <w:rsid w:val="00434583"/>
    <w:rsid w:val="00437E3D"/>
    <w:rsid w:val="00440182"/>
    <w:rsid w:val="00440EFC"/>
    <w:rsid w:val="00444C92"/>
    <w:rsid w:val="004510EC"/>
    <w:rsid w:val="004511C4"/>
    <w:rsid w:val="0045146C"/>
    <w:rsid w:val="00451F26"/>
    <w:rsid w:val="00452ECD"/>
    <w:rsid w:val="00454B3B"/>
    <w:rsid w:val="00454DDE"/>
    <w:rsid w:val="00455B94"/>
    <w:rsid w:val="004576CA"/>
    <w:rsid w:val="00457CB6"/>
    <w:rsid w:val="00462446"/>
    <w:rsid w:val="00464398"/>
    <w:rsid w:val="004647D8"/>
    <w:rsid w:val="00464EC7"/>
    <w:rsid w:val="004654DF"/>
    <w:rsid w:val="00466100"/>
    <w:rsid w:val="00470EC5"/>
    <w:rsid w:val="00471D06"/>
    <w:rsid w:val="004766B0"/>
    <w:rsid w:val="00476F55"/>
    <w:rsid w:val="00477253"/>
    <w:rsid w:val="00481B18"/>
    <w:rsid w:val="00484159"/>
    <w:rsid w:val="00484FF2"/>
    <w:rsid w:val="00487628"/>
    <w:rsid w:val="004912A7"/>
    <w:rsid w:val="00492AA0"/>
    <w:rsid w:val="00496401"/>
    <w:rsid w:val="0049730B"/>
    <w:rsid w:val="004A094F"/>
    <w:rsid w:val="004A115F"/>
    <w:rsid w:val="004A2EB2"/>
    <w:rsid w:val="004B02AF"/>
    <w:rsid w:val="004B26FE"/>
    <w:rsid w:val="004B5BC3"/>
    <w:rsid w:val="004B6704"/>
    <w:rsid w:val="004B692F"/>
    <w:rsid w:val="004C18B2"/>
    <w:rsid w:val="004C285F"/>
    <w:rsid w:val="004C308D"/>
    <w:rsid w:val="004C4ED4"/>
    <w:rsid w:val="004D0C4A"/>
    <w:rsid w:val="004D0F64"/>
    <w:rsid w:val="004D1E43"/>
    <w:rsid w:val="004D1F5B"/>
    <w:rsid w:val="004D240E"/>
    <w:rsid w:val="004D2D90"/>
    <w:rsid w:val="004D355F"/>
    <w:rsid w:val="004D6385"/>
    <w:rsid w:val="004E0A59"/>
    <w:rsid w:val="004E1640"/>
    <w:rsid w:val="004E242F"/>
    <w:rsid w:val="004E4192"/>
    <w:rsid w:val="004E5DC7"/>
    <w:rsid w:val="004E7275"/>
    <w:rsid w:val="004E7AFC"/>
    <w:rsid w:val="004E7CE5"/>
    <w:rsid w:val="004F0806"/>
    <w:rsid w:val="004F0F7E"/>
    <w:rsid w:val="004F1145"/>
    <w:rsid w:val="004F125C"/>
    <w:rsid w:val="004F437C"/>
    <w:rsid w:val="004F498E"/>
    <w:rsid w:val="004F4BF1"/>
    <w:rsid w:val="004F4CBB"/>
    <w:rsid w:val="004F5961"/>
    <w:rsid w:val="004F6ECA"/>
    <w:rsid w:val="005015CD"/>
    <w:rsid w:val="005033F0"/>
    <w:rsid w:val="00504028"/>
    <w:rsid w:val="005118B8"/>
    <w:rsid w:val="00511C50"/>
    <w:rsid w:val="00511C73"/>
    <w:rsid w:val="00511DEF"/>
    <w:rsid w:val="005129D1"/>
    <w:rsid w:val="00514FF4"/>
    <w:rsid w:val="005206F7"/>
    <w:rsid w:val="005228B7"/>
    <w:rsid w:val="005230B1"/>
    <w:rsid w:val="00523E32"/>
    <w:rsid w:val="005247B6"/>
    <w:rsid w:val="00530F27"/>
    <w:rsid w:val="0053227C"/>
    <w:rsid w:val="00536BC1"/>
    <w:rsid w:val="00541FD8"/>
    <w:rsid w:val="00542125"/>
    <w:rsid w:val="00544BB6"/>
    <w:rsid w:val="0054537E"/>
    <w:rsid w:val="00545D37"/>
    <w:rsid w:val="005468EA"/>
    <w:rsid w:val="0055511F"/>
    <w:rsid w:val="00555E2B"/>
    <w:rsid w:val="00563B83"/>
    <w:rsid w:val="00566D2B"/>
    <w:rsid w:val="0057100A"/>
    <w:rsid w:val="0057575C"/>
    <w:rsid w:val="00576AB4"/>
    <w:rsid w:val="00577970"/>
    <w:rsid w:val="00580A0A"/>
    <w:rsid w:val="00584659"/>
    <w:rsid w:val="00590914"/>
    <w:rsid w:val="00591C4F"/>
    <w:rsid w:val="005933C9"/>
    <w:rsid w:val="00597AB0"/>
    <w:rsid w:val="005A0252"/>
    <w:rsid w:val="005A0655"/>
    <w:rsid w:val="005A1466"/>
    <w:rsid w:val="005A149D"/>
    <w:rsid w:val="005A1DBB"/>
    <w:rsid w:val="005A2956"/>
    <w:rsid w:val="005A5CE4"/>
    <w:rsid w:val="005A6DEA"/>
    <w:rsid w:val="005C31FB"/>
    <w:rsid w:val="005C3D3B"/>
    <w:rsid w:val="005C42CB"/>
    <w:rsid w:val="005D168E"/>
    <w:rsid w:val="005D26C4"/>
    <w:rsid w:val="005D7087"/>
    <w:rsid w:val="005D7FB0"/>
    <w:rsid w:val="005E378E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6658"/>
    <w:rsid w:val="00607608"/>
    <w:rsid w:val="00607EA1"/>
    <w:rsid w:val="0061399D"/>
    <w:rsid w:val="00616E5B"/>
    <w:rsid w:val="00617F56"/>
    <w:rsid w:val="0062057F"/>
    <w:rsid w:val="00622962"/>
    <w:rsid w:val="00625152"/>
    <w:rsid w:val="00627A8E"/>
    <w:rsid w:val="00630BFE"/>
    <w:rsid w:val="00632CD4"/>
    <w:rsid w:val="00632E2E"/>
    <w:rsid w:val="00632F6F"/>
    <w:rsid w:val="00633558"/>
    <w:rsid w:val="00640FB8"/>
    <w:rsid w:val="00641685"/>
    <w:rsid w:val="006464BD"/>
    <w:rsid w:val="006465CA"/>
    <w:rsid w:val="0065229E"/>
    <w:rsid w:val="006536EC"/>
    <w:rsid w:val="006558C4"/>
    <w:rsid w:val="00657BC7"/>
    <w:rsid w:val="006645D1"/>
    <w:rsid w:val="00667713"/>
    <w:rsid w:val="00672256"/>
    <w:rsid w:val="00672FB0"/>
    <w:rsid w:val="00674D9D"/>
    <w:rsid w:val="00676019"/>
    <w:rsid w:val="00680CE4"/>
    <w:rsid w:val="006827A9"/>
    <w:rsid w:val="00684334"/>
    <w:rsid w:val="00684E0A"/>
    <w:rsid w:val="00686E4D"/>
    <w:rsid w:val="00695833"/>
    <w:rsid w:val="00697440"/>
    <w:rsid w:val="006A4429"/>
    <w:rsid w:val="006A4437"/>
    <w:rsid w:val="006B37EE"/>
    <w:rsid w:val="006B39FC"/>
    <w:rsid w:val="006B451E"/>
    <w:rsid w:val="006B5866"/>
    <w:rsid w:val="006C297B"/>
    <w:rsid w:val="006C46BF"/>
    <w:rsid w:val="006C545F"/>
    <w:rsid w:val="006C54C6"/>
    <w:rsid w:val="006C62EA"/>
    <w:rsid w:val="006D088E"/>
    <w:rsid w:val="006D3FA7"/>
    <w:rsid w:val="006D4EB9"/>
    <w:rsid w:val="006D4EDD"/>
    <w:rsid w:val="006D6326"/>
    <w:rsid w:val="006E3E17"/>
    <w:rsid w:val="006E41A6"/>
    <w:rsid w:val="006F1D8D"/>
    <w:rsid w:val="006F6752"/>
    <w:rsid w:val="006F7232"/>
    <w:rsid w:val="006F7390"/>
    <w:rsid w:val="006F79C7"/>
    <w:rsid w:val="007008E1"/>
    <w:rsid w:val="007014D9"/>
    <w:rsid w:val="00701F5D"/>
    <w:rsid w:val="007021EE"/>
    <w:rsid w:val="00704262"/>
    <w:rsid w:val="00710455"/>
    <w:rsid w:val="00723192"/>
    <w:rsid w:val="007244E2"/>
    <w:rsid w:val="0072516A"/>
    <w:rsid w:val="007300A9"/>
    <w:rsid w:val="0073091A"/>
    <w:rsid w:val="0073241B"/>
    <w:rsid w:val="00732932"/>
    <w:rsid w:val="00736452"/>
    <w:rsid w:val="0074012F"/>
    <w:rsid w:val="00741271"/>
    <w:rsid w:val="00741F33"/>
    <w:rsid w:val="00742A1F"/>
    <w:rsid w:val="00742BEE"/>
    <w:rsid w:val="00745ABF"/>
    <w:rsid w:val="00745BB9"/>
    <w:rsid w:val="0075434E"/>
    <w:rsid w:val="0075498C"/>
    <w:rsid w:val="0075515A"/>
    <w:rsid w:val="00761249"/>
    <w:rsid w:val="007619C8"/>
    <w:rsid w:val="00762138"/>
    <w:rsid w:val="0076226F"/>
    <w:rsid w:val="0076534B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FA9"/>
    <w:rsid w:val="0078182E"/>
    <w:rsid w:val="00785BFC"/>
    <w:rsid w:val="0078625B"/>
    <w:rsid w:val="00787558"/>
    <w:rsid w:val="00790B2F"/>
    <w:rsid w:val="00790D43"/>
    <w:rsid w:val="00792387"/>
    <w:rsid w:val="00795E41"/>
    <w:rsid w:val="00797C60"/>
    <w:rsid w:val="007A32D8"/>
    <w:rsid w:val="007A4730"/>
    <w:rsid w:val="007A7C89"/>
    <w:rsid w:val="007A7D7F"/>
    <w:rsid w:val="007B3C38"/>
    <w:rsid w:val="007B4135"/>
    <w:rsid w:val="007B63DF"/>
    <w:rsid w:val="007B6DB6"/>
    <w:rsid w:val="007C26D6"/>
    <w:rsid w:val="007C2D29"/>
    <w:rsid w:val="007C3343"/>
    <w:rsid w:val="007C411B"/>
    <w:rsid w:val="007C4726"/>
    <w:rsid w:val="007C4C19"/>
    <w:rsid w:val="007C5206"/>
    <w:rsid w:val="007C6FE6"/>
    <w:rsid w:val="007D242E"/>
    <w:rsid w:val="007D288E"/>
    <w:rsid w:val="007D482D"/>
    <w:rsid w:val="007D4BC3"/>
    <w:rsid w:val="007D63DE"/>
    <w:rsid w:val="007D7671"/>
    <w:rsid w:val="007D77E1"/>
    <w:rsid w:val="007E038E"/>
    <w:rsid w:val="007E040A"/>
    <w:rsid w:val="007E2897"/>
    <w:rsid w:val="007E298A"/>
    <w:rsid w:val="007E2C95"/>
    <w:rsid w:val="007E2D4F"/>
    <w:rsid w:val="007E3493"/>
    <w:rsid w:val="007E4A83"/>
    <w:rsid w:val="007E5BE6"/>
    <w:rsid w:val="007F080C"/>
    <w:rsid w:val="007F4C4E"/>
    <w:rsid w:val="007F5FD7"/>
    <w:rsid w:val="007F6167"/>
    <w:rsid w:val="007F66B5"/>
    <w:rsid w:val="00801929"/>
    <w:rsid w:val="00804A3B"/>
    <w:rsid w:val="00806299"/>
    <w:rsid w:val="008065DA"/>
    <w:rsid w:val="00807445"/>
    <w:rsid w:val="00817AB7"/>
    <w:rsid w:val="00821105"/>
    <w:rsid w:val="008245CE"/>
    <w:rsid w:val="00825C91"/>
    <w:rsid w:val="008267CD"/>
    <w:rsid w:val="00826AB9"/>
    <w:rsid w:val="0082756A"/>
    <w:rsid w:val="00831C60"/>
    <w:rsid w:val="00845EAF"/>
    <w:rsid w:val="0085109E"/>
    <w:rsid w:val="008510C2"/>
    <w:rsid w:val="00851111"/>
    <w:rsid w:val="008512C5"/>
    <w:rsid w:val="008531DF"/>
    <w:rsid w:val="00853C2D"/>
    <w:rsid w:val="00853CD2"/>
    <w:rsid w:val="008548FB"/>
    <w:rsid w:val="0085568D"/>
    <w:rsid w:val="008605C3"/>
    <w:rsid w:val="00861559"/>
    <w:rsid w:val="00864DE4"/>
    <w:rsid w:val="00865921"/>
    <w:rsid w:val="008663E7"/>
    <w:rsid w:val="00870975"/>
    <w:rsid w:val="008712A3"/>
    <w:rsid w:val="008764FF"/>
    <w:rsid w:val="00876785"/>
    <w:rsid w:val="00877247"/>
    <w:rsid w:val="0088694E"/>
    <w:rsid w:val="0089074D"/>
    <w:rsid w:val="008916BE"/>
    <w:rsid w:val="00894987"/>
    <w:rsid w:val="00894A35"/>
    <w:rsid w:val="00897085"/>
    <w:rsid w:val="008A3770"/>
    <w:rsid w:val="008B6263"/>
    <w:rsid w:val="008B66F3"/>
    <w:rsid w:val="008C03F6"/>
    <w:rsid w:val="008C0DF9"/>
    <w:rsid w:val="008C3A19"/>
    <w:rsid w:val="008C4230"/>
    <w:rsid w:val="008C4419"/>
    <w:rsid w:val="008C52B6"/>
    <w:rsid w:val="008D1813"/>
    <w:rsid w:val="008D3244"/>
    <w:rsid w:val="008D4DCB"/>
    <w:rsid w:val="008E146C"/>
    <w:rsid w:val="008E1C8E"/>
    <w:rsid w:val="008E2030"/>
    <w:rsid w:val="008E278F"/>
    <w:rsid w:val="008E3147"/>
    <w:rsid w:val="008E31E6"/>
    <w:rsid w:val="008E3409"/>
    <w:rsid w:val="008E39BF"/>
    <w:rsid w:val="008E5322"/>
    <w:rsid w:val="008E6ED7"/>
    <w:rsid w:val="008E7746"/>
    <w:rsid w:val="008F0383"/>
    <w:rsid w:val="008F2EAA"/>
    <w:rsid w:val="008F33E5"/>
    <w:rsid w:val="008F3876"/>
    <w:rsid w:val="008F3CBA"/>
    <w:rsid w:val="008F619D"/>
    <w:rsid w:val="008F61BE"/>
    <w:rsid w:val="00900F3B"/>
    <w:rsid w:val="00903523"/>
    <w:rsid w:val="009069CE"/>
    <w:rsid w:val="00910076"/>
    <w:rsid w:val="00910349"/>
    <w:rsid w:val="0091036E"/>
    <w:rsid w:val="00911232"/>
    <w:rsid w:val="00911C3F"/>
    <w:rsid w:val="0091308C"/>
    <w:rsid w:val="0091620C"/>
    <w:rsid w:val="00920540"/>
    <w:rsid w:val="00924797"/>
    <w:rsid w:val="0092525C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1437"/>
    <w:rsid w:val="00942D6C"/>
    <w:rsid w:val="00944C99"/>
    <w:rsid w:val="00945130"/>
    <w:rsid w:val="0095411C"/>
    <w:rsid w:val="009550E1"/>
    <w:rsid w:val="00957510"/>
    <w:rsid w:val="00957E02"/>
    <w:rsid w:val="0096697E"/>
    <w:rsid w:val="00971CFB"/>
    <w:rsid w:val="00972DBE"/>
    <w:rsid w:val="00974EBB"/>
    <w:rsid w:val="00975A79"/>
    <w:rsid w:val="00976859"/>
    <w:rsid w:val="00976888"/>
    <w:rsid w:val="00976BA0"/>
    <w:rsid w:val="00976F6A"/>
    <w:rsid w:val="009804FE"/>
    <w:rsid w:val="009816FA"/>
    <w:rsid w:val="00982DC4"/>
    <w:rsid w:val="0098741A"/>
    <w:rsid w:val="00990A78"/>
    <w:rsid w:val="00991771"/>
    <w:rsid w:val="0099578D"/>
    <w:rsid w:val="009960EC"/>
    <w:rsid w:val="00996DE6"/>
    <w:rsid w:val="00997C8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4B9"/>
    <w:rsid w:val="009B3973"/>
    <w:rsid w:val="009B4C0C"/>
    <w:rsid w:val="009B60C7"/>
    <w:rsid w:val="009B7306"/>
    <w:rsid w:val="009C3308"/>
    <w:rsid w:val="009C33D4"/>
    <w:rsid w:val="009C6BB5"/>
    <w:rsid w:val="009C758D"/>
    <w:rsid w:val="009D08A1"/>
    <w:rsid w:val="009D415E"/>
    <w:rsid w:val="009D454C"/>
    <w:rsid w:val="009D682E"/>
    <w:rsid w:val="009D73E2"/>
    <w:rsid w:val="009E24CF"/>
    <w:rsid w:val="009E4B84"/>
    <w:rsid w:val="009F13B5"/>
    <w:rsid w:val="009F28F8"/>
    <w:rsid w:val="009F53FC"/>
    <w:rsid w:val="009F637E"/>
    <w:rsid w:val="009F7BD5"/>
    <w:rsid w:val="00A028D8"/>
    <w:rsid w:val="00A12377"/>
    <w:rsid w:val="00A15E6A"/>
    <w:rsid w:val="00A17930"/>
    <w:rsid w:val="00A205BD"/>
    <w:rsid w:val="00A20EFC"/>
    <w:rsid w:val="00A21D35"/>
    <w:rsid w:val="00A23923"/>
    <w:rsid w:val="00A23E20"/>
    <w:rsid w:val="00A23F83"/>
    <w:rsid w:val="00A259E3"/>
    <w:rsid w:val="00A30373"/>
    <w:rsid w:val="00A309F1"/>
    <w:rsid w:val="00A32072"/>
    <w:rsid w:val="00A32BF6"/>
    <w:rsid w:val="00A3345C"/>
    <w:rsid w:val="00A345F9"/>
    <w:rsid w:val="00A3605D"/>
    <w:rsid w:val="00A404B3"/>
    <w:rsid w:val="00A51EE7"/>
    <w:rsid w:val="00A54221"/>
    <w:rsid w:val="00A574FA"/>
    <w:rsid w:val="00A6021A"/>
    <w:rsid w:val="00A60251"/>
    <w:rsid w:val="00A64977"/>
    <w:rsid w:val="00A6616B"/>
    <w:rsid w:val="00A66741"/>
    <w:rsid w:val="00A667B1"/>
    <w:rsid w:val="00A67F23"/>
    <w:rsid w:val="00A712C3"/>
    <w:rsid w:val="00A7262B"/>
    <w:rsid w:val="00A73171"/>
    <w:rsid w:val="00A74FD8"/>
    <w:rsid w:val="00A761D6"/>
    <w:rsid w:val="00A8030E"/>
    <w:rsid w:val="00A806B6"/>
    <w:rsid w:val="00A8246D"/>
    <w:rsid w:val="00A84313"/>
    <w:rsid w:val="00A9194E"/>
    <w:rsid w:val="00AA000D"/>
    <w:rsid w:val="00AA0CA0"/>
    <w:rsid w:val="00AA3EB9"/>
    <w:rsid w:val="00AA5CB4"/>
    <w:rsid w:val="00AA6196"/>
    <w:rsid w:val="00AA7EF5"/>
    <w:rsid w:val="00AB2A2A"/>
    <w:rsid w:val="00AB32C0"/>
    <w:rsid w:val="00AB5B8E"/>
    <w:rsid w:val="00AC06AE"/>
    <w:rsid w:val="00AC4B59"/>
    <w:rsid w:val="00AC539A"/>
    <w:rsid w:val="00AC5DFD"/>
    <w:rsid w:val="00AC6E7B"/>
    <w:rsid w:val="00AD0182"/>
    <w:rsid w:val="00AD0AB8"/>
    <w:rsid w:val="00AD511D"/>
    <w:rsid w:val="00AD68FB"/>
    <w:rsid w:val="00AD735B"/>
    <w:rsid w:val="00AE0912"/>
    <w:rsid w:val="00AE1500"/>
    <w:rsid w:val="00AE2282"/>
    <w:rsid w:val="00AE2964"/>
    <w:rsid w:val="00AE2EB1"/>
    <w:rsid w:val="00AF1AFD"/>
    <w:rsid w:val="00AF3F1C"/>
    <w:rsid w:val="00AF78E1"/>
    <w:rsid w:val="00B00600"/>
    <w:rsid w:val="00B01499"/>
    <w:rsid w:val="00B02830"/>
    <w:rsid w:val="00B03D20"/>
    <w:rsid w:val="00B07968"/>
    <w:rsid w:val="00B10411"/>
    <w:rsid w:val="00B109C8"/>
    <w:rsid w:val="00B12999"/>
    <w:rsid w:val="00B152A0"/>
    <w:rsid w:val="00B1654B"/>
    <w:rsid w:val="00B16F74"/>
    <w:rsid w:val="00B2014E"/>
    <w:rsid w:val="00B2083E"/>
    <w:rsid w:val="00B21702"/>
    <w:rsid w:val="00B2247A"/>
    <w:rsid w:val="00B226AF"/>
    <w:rsid w:val="00B235D8"/>
    <w:rsid w:val="00B260C9"/>
    <w:rsid w:val="00B26DFF"/>
    <w:rsid w:val="00B27335"/>
    <w:rsid w:val="00B332B2"/>
    <w:rsid w:val="00B350F3"/>
    <w:rsid w:val="00B36F56"/>
    <w:rsid w:val="00B4014F"/>
    <w:rsid w:val="00B40FF0"/>
    <w:rsid w:val="00B42594"/>
    <w:rsid w:val="00B475A4"/>
    <w:rsid w:val="00B50B64"/>
    <w:rsid w:val="00B5180F"/>
    <w:rsid w:val="00B5221C"/>
    <w:rsid w:val="00B53093"/>
    <w:rsid w:val="00B538A6"/>
    <w:rsid w:val="00B54DB9"/>
    <w:rsid w:val="00B55DFE"/>
    <w:rsid w:val="00B56A3C"/>
    <w:rsid w:val="00B56AAF"/>
    <w:rsid w:val="00B57174"/>
    <w:rsid w:val="00B60AAE"/>
    <w:rsid w:val="00B60D81"/>
    <w:rsid w:val="00B613F7"/>
    <w:rsid w:val="00B61AF1"/>
    <w:rsid w:val="00B61DD5"/>
    <w:rsid w:val="00B625CB"/>
    <w:rsid w:val="00B66A78"/>
    <w:rsid w:val="00B70B9C"/>
    <w:rsid w:val="00B743B0"/>
    <w:rsid w:val="00B74D97"/>
    <w:rsid w:val="00B76379"/>
    <w:rsid w:val="00B77947"/>
    <w:rsid w:val="00B84C25"/>
    <w:rsid w:val="00B87E12"/>
    <w:rsid w:val="00B92C3E"/>
    <w:rsid w:val="00B9373A"/>
    <w:rsid w:val="00B94B18"/>
    <w:rsid w:val="00B960B2"/>
    <w:rsid w:val="00BA0F1D"/>
    <w:rsid w:val="00BA2E04"/>
    <w:rsid w:val="00BA37F7"/>
    <w:rsid w:val="00BA4185"/>
    <w:rsid w:val="00BB098C"/>
    <w:rsid w:val="00BB0A7F"/>
    <w:rsid w:val="00BC3032"/>
    <w:rsid w:val="00BC48A0"/>
    <w:rsid w:val="00BC7BB6"/>
    <w:rsid w:val="00BD09C0"/>
    <w:rsid w:val="00BD1B3F"/>
    <w:rsid w:val="00BE04BD"/>
    <w:rsid w:val="00BE1634"/>
    <w:rsid w:val="00BE2248"/>
    <w:rsid w:val="00BE2A0A"/>
    <w:rsid w:val="00BE39D9"/>
    <w:rsid w:val="00BE6ABA"/>
    <w:rsid w:val="00BE6AD8"/>
    <w:rsid w:val="00BF0D1A"/>
    <w:rsid w:val="00BF178C"/>
    <w:rsid w:val="00BF1C36"/>
    <w:rsid w:val="00BF279A"/>
    <w:rsid w:val="00BF5DF1"/>
    <w:rsid w:val="00BF69BF"/>
    <w:rsid w:val="00BF7599"/>
    <w:rsid w:val="00C014C9"/>
    <w:rsid w:val="00C0391C"/>
    <w:rsid w:val="00C03A0D"/>
    <w:rsid w:val="00C04503"/>
    <w:rsid w:val="00C05353"/>
    <w:rsid w:val="00C07795"/>
    <w:rsid w:val="00C07CF4"/>
    <w:rsid w:val="00C10A10"/>
    <w:rsid w:val="00C11D86"/>
    <w:rsid w:val="00C12A05"/>
    <w:rsid w:val="00C171DF"/>
    <w:rsid w:val="00C213F4"/>
    <w:rsid w:val="00C220C8"/>
    <w:rsid w:val="00C230A2"/>
    <w:rsid w:val="00C26643"/>
    <w:rsid w:val="00C31EEC"/>
    <w:rsid w:val="00C327FC"/>
    <w:rsid w:val="00C32B49"/>
    <w:rsid w:val="00C35173"/>
    <w:rsid w:val="00C422AC"/>
    <w:rsid w:val="00C42A74"/>
    <w:rsid w:val="00C43085"/>
    <w:rsid w:val="00C44DCE"/>
    <w:rsid w:val="00C470D7"/>
    <w:rsid w:val="00C47957"/>
    <w:rsid w:val="00C51DB0"/>
    <w:rsid w:val="00C562B5"/>
    <w:rsid w:val="00C56ED2"/>
    <w:rsid w:val="00C63283"/>
    <w:rsid w:val="00C637B1"/>
    <w:rsid w:val="00C66CDC"/>
    <w:rsid w:val="00C66DF1"/>
    <w:rsid w:val="00C707A5"/>
    <w:rsid w:val="00C71B9F"/>
    <w:rsid w:val="00C72774"/>
    <w:rsid w:val="00C729CB"/>
    <w:rsid w:val="00C73834"/>
    <w:rsid w:val="00C7575B"/>
    <w:rsid w:val="00C81185"/>
    <w:rsid w:val="00C82CCF"/>
    <w:rsid w:val="00C84BA5"/>
    <w:rsid w:val="00C904E9"/>
    <w:rsid w:val="00C942F3"/>
    <w:rsid w:val="00C944C2"/>
    <w:rsid w:val="00C9730A"/>
    <w:rsid w:val="00C97E0D"/>
    <w:rsid w:val="00CA0062"/>
    <w:rsid w:val="00CA078F"/>
    <w:rsid w:val="00CB13AC"/>
    <w:rsid w:val="00CB1402"/>
    <w:rsid w:val="00CB22E0"/>
    <w:rsid w:val="00CB26E4"/>
    <w:rsid w:val="00CB40A8"/>
    <w:rsid w:val="00CB488C"/>
    <w:rsid w:val="00CB6B5C"/>
    <w:rsid w:val="00CB7B5C"/>
    <w:rsid w:val="00CC1E3D"/>
    <w:rsid w:val="00CC1E9B"/>
    <w:rsid w:val="00CC2351"/>
    <w:rsid w:val="00CC4B15"/>
    <w:rsid w:val="00CC6123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7CC"/>
    <w:rsid w:val="00CE5F08"/>
    <w:rsid w:val="00CE7AFC"/>
    <w:rsid w:val="00CF155B"/>
    <w:rsid w:val="00CF2DFE"/>
    <w:rsid w:val="00CF4588"/>
    <w:rsid w:val="00CF491D"/>
    <w:rsid w:val="00D0091D"/>
    <w:rsid w:val="00D01475"/>
    <w:rsid w:val="00D03835"/>
    <w:rsid w:val="00D11A48"/>
    <w:rsid w:val="00D137E7"/>
    <w:rsid w:val="00D13FED"/>
    <w:rsid w:val="00D17B48"/>
    <w:rsid w:val="00D22D84"/>
    <w:rsid w:val="00D23F62"/>
    <w:rsid w:val="00D24295"/>
    <w:rsid w:val="00D2615A"/>
    <w:rsid w:val="00D27895"/>
    <w:rsid w:val="00D3036D"/>
    <w:rsid w:val="00D3057A"/>
    <w:rsid w:val="00D36073"/>
    <w:rsid w:val="00D45473"/>
    <w:rsid w:val="00D51094"/>
    <w:rsid w:val="00D514E6"/>
    <w:rsid w:val="00D541C7"/>
    <w:rsid w:val="00D55BB8"/>
    <w:rsid w:val="00D60444"/>
    <w:rsid w:val="00D604C2"/>
    <w:rsid w:val="00D62AA5"/>
    <w:rsid w:val="00D631F5"/>
    <w:rsid w:val="00D65AD2"/>
    <w:rsid w:val="00D66775"/>
    <w:rsid w:val="00D67851"/>
    <w:rsid w:val="00D7098C"/>
    <w:rsid w:val="00D72FCB"/>
    <w:rsid w:val="00D766B0"/>
    <w:rsid w:val="00D83387"/>
    <w:rsid w:val="00D8360E"/>
    <w:rsid w:val="00D84291"/>
    <w:rsid w:val="00D844B0"/>
    <w:rsid w:val="00D852C3"/>
    <w:rsid w:val="00D90991"/>
    <w:rsid w:val="00D958DC"/>
    <w:rsid w:val="00D95F6F"/>
    <w:rsid w:val="00D96828"/>
    <w:rsid w:val="00D9732A"/>
    <w:rsid w:val="00DA13BE"/>
    <w:rsid w:val="00DA1DF6"/>
    <w:rsid w:val="00DA2617"/>
    <w:rsid w:val="00DA2CE6"/>
    <w:rsid w:val="00DA79D4"/>
    <w:rsid w:val="00DB20A5"/>
    <w:rsid w:val="00DB2CF2"/>
    <w:rsid w:val="00DB4304"/>
    <w:rsid w:val="00DB5BB9"/>
    <w:rsid w:val="00DB659F"/>
    <w:rsid w:val="00DC1322"/>
    <w:rsid w:val="00DC442F"/>
    <w:rsid w:val="00DC5709"/>
    <w:rsid w:val="00DC5804"/>
    <w:rsid w:val="00DD1C09"/>
    <w:rsid w:val="00DD5623"/>
    <w:rsid w:val="00DD64B7"/>
    <w:rsid w:val="00DD731D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744F"/>
    <w:rsid w:val="00E022FF"/>
    <w:rsid w:val="00E062F9"/>
    <w:rsid w:val="00E10BA1"/>
    <w:rsid w:val="00E12CCF"/>
    <w:rsid w:val="00E14D6A"/>
    <w:rsid w:val="00E157BC"/>
    <w:rsid w:val="00E23832"/>
    <w:rsid w:val="00E268B9"/>
    <w:rsid w:val="00E27B99"/>
    <w:rsid w:val="00E314E3"/>
    <w:rsid w:val="00E31500"/>
    <w:rsid w:val="00E32831"/>
    <w:rsid w:val="00E36B39"/>
    <w:rsid w:val="00E36FB7"/>
    <w:rsid w:val="00E42537"/>
    <w:rsid w:val="00E43835"/>
    <w:rsid w:val="00E45EED"/>
    <w:rsid w:val="00E52CF8"/>
    <w:rsid w:val="00E544B2"/>
    <w:rsid w:val="00E5525F"/>
    <w:rsid w:val="00E56ECE"/>
    <w:rsid w:val="00E6255A"/>
    <w:rsid w:val="00E6365A"/>
    <w:rsid w:val="00E63F21"/>
    <w:rsid w:val="00E65F05"/>
    <w:rsid w:val="00E6731C"/>
    <w:rsid w:val="00E675B3"/>
    <w:rsid w:val="00E70365"/>
    <w:rsid w:val="00E70CC5"/>
    <w:rsid w:val="00E70E3C"/>
    <w:rsid w:val="00E737B1"/>
    <w:rsid w:val="00E749F4"/>
    <w:rsid w:val="00E75C8C"/>
    <w:rsid w:val="00E766DA"/>
    <w:rsid w:val="00E779B6"/>
    <w:rsid w:val="00E813B5"/>
    <w:rsid w:val="00E82F67"/>
    <w:rsid w:val="00E835D5"/>
    <w:rsid w:val="00E922C7"/>
    <w:rsid w:val="00EA23ED"/>
    <w:rsid w:val="00EA2CEE"/>
    <w:rsid w:val="00EA3655"/>
    <w:rsid w:val="00EA3B51"/>
    <w:rsid w:val="00EA4566"/>
    <w:rsid w:val="00EA6C99"/>
    <w:rsid w:val="00EB02A3"/>
    <w:rsid w:val="00EB278D"/>
    <w:rsid w:val="00EB30A4"/>
    <w:rsid w:val="00EB6088"/>
    <w:rsid w:val="00EB7C45"/>
    <w:rsid w:val="00EC2BD4"/>
    <w:rsid w:val="00EC4480"/>
    <w:rsid w:val="00EC4965"/>
    <w:rsid w:val="00EC576B"/>
    <w:rsid w:val="00ED0FB0"/>
    <w:rsid w:val="00ED34C6"/>
    <w:rsid w:val="00ED36A1"/>
    <w:rsid w:val="00ED550D"/>
    <w:rsid w:val="00ED67BC"/>
    <w:rsid w:val="00EE1309"/>
    <w:rsid w:val="00EE192F"/>
    <w:rsid w:val="00EE5E00"/>
    <w:rsid w:val="00EF119A"/>
    <w:rsid w:val="00EF70A0"/>
    <w:rsid w:val="00F033DC"/>
    <w:rsid w:val="00F057FE"/>
    <w:rsid w:val="00F0675B"/>
    <w:rsid w:val="00F06C16"/>
    <w:rsid w:val="00F113E8"/>
    <w:rsid w:val="00F11877"/>
    <w:rsid w:val="00F15545"/>
    <w:rsid w:val="00F1590B"/>
    <w:rsid w:val="00F15D7A"/>
    <w:rsid w:val="00F20EAC"/>
    <w:rsid w:val="00F26EFB"/>
    <w:rsid w:val="00F30169"/>
    <w:rsid w:val="00F30949"/>
    <w:rsid w:val="00F32AAE"/>
    <w:rsid w:val="00F3499E"/>
    <w:rsid w:val="00F40E45"/>
    <w:rsid w:val="00F4128B"/>
    <w:rsid w:val="00F42CDA"/>
    <w:rsid w:val="00F50A11"/>
    <w:rsid w:val="00F50B68"/>
    <w:rsid w:val="00F553C4"/>
    <w:rsid w:val="00F5626E"/>
    <w:rsid w:val="00F5661C"/>
    <w:rsid w:val="00F57A1A"/>
    <w:rsid w:val="00F60EF6"/>
    <w:rsid w:val="00F62FB0"/>
    <w:rsid w:val="00F63F76"/>
    <w:rsid w:val="00F64DF8"/>
    <w:rsid w:val="00F70F4D"/>
    <w:rsid w:val="00F71C0D"/>
    <w:rsid w:val="00F757EC"/>
    <w:rsid w:val="00F75B77"/>
    <w:rsid w:val="00F76DE9"/>
    <w:rsid w:val="00F777DD"/>
    <w:rsid w:val="00F80384"/>
    <w:rsid w:val="00F82185"/>
    <w:rsid w:val="00F83AF9"/>
    <w:rsid w:val="00F8503A"/>
    <w:rsid w:val="00F85DE6"/>
    <w:rsid w:val="00F87543"/>
    <w:rsid w:val="00F92101"/>
    <w:rsid w:val="00F97092"/>
    <w:rsid w:val="00FA2968"/>
    <w:rsid w:val="00FA2EFE"/>
    <w:rsid w:val="00FA3D30"/>
    <w:rsid w:val="00FA7B28"/>
    <w:rsid w:val="00FB2416"/>
    <w:rsid w:val="00FB2774"/>
    <w:rsid w:val="00FB2945"/>
    <w:rsid w:val="00FB7E96"/>
    <w:rsid w:val="00FC4E20"/>
    <w:rsid w:val="00FC7FEB"/>
    <w:rsid w:val="00FD0B3B"/>
    <w:rsid w:val="00FD23F9"/>
    <w:rsid w:val="00FD53CB"/>
    <w:rsid w:val="00FE0404"/>
    <w:rsid w:val="00FE3C6B"/>
    <w:rsid w:val="00FE7BD9"/>
    <w:rsid w:val="00FE7DD8"/>
    <w:rsid w:val="00FF1E2A"/>
    <w:rsid w:val="00FF1E52"/>
    <w:rsid w:val="00FF38F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 w:val="0"/>
      <w:spacing w:val="3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</w:style>
  <w:style w:type="paragraph" w:styleId="a4">
    <w:name w:val="Body Text Indent"/>
    <w:basedOn w:val="a"/>
    <w:rsid w:val="00DF2661"/>
    <w:pPr>
      <w:ind w:firstLine="709"/>
      <w:jc w:val="both"/>
    </w:pPr>
  </w:style>
  <w:style w:type="paragraph" w:customStyle="1" w:styleId="Postan">
    <w:name w:val="Postan"/>
    <w:basedOn w:val="a"/>
    <w:rsid w:val="00DF2661"/>
    <w:pPr>
      <w:jc w:val="center"/>
    </w:p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54B3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3">
    <w:name w:val="No Spacing"/>
    <w:qFormat/>
    <w:rsid w:val="00454B3B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--7sbgbhgacaa8dkhjjiv0c8m.xn--p1ai/images/deputat/d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Обществ. совет по оценке качества работы МБУК</vt:lpstr>
    </vt:vector>
  </TitlesOfParts>
  <Company>Ростовская область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Обществ. совет по оценке качества работы МБУК</dc:title>
  <dc:subject>Первоначальное</dc:subject>
  <dc:creator>Belik I.</dc:creator>
  <cp:lastModifiedBy>Пользователь Windows</cp:lastModifiedBy>
  <cp:revision>12</cp:revision>
  <cp:lastPrinted>2019-02-19T12:14:00Z</cp:lastPrinted>
  <dcterms:created xsi:type="dcterms:W3CDTF">2019-02-19T11:43:00Z</dcterms:created>
  <dcterms:modified xsi:type="dcterms:W3CDTF">2019-02-19T12:14:00Z</dcterms:modified>
</cp:coreProperties>
</file>